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46FE" w14:textId="77777777" w:rsidR="0023061D" w:rsidRPr="00D60411" w:rsidRDefault="00F51E64" w:rsidP="00D6041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411">
        <w:rPr>
          <w:rFonts w:ascii="Times New Roman" w:hAnsi="Times New Roman" w:cs="Times New Roman"/>
          <w:b/>
          <w:sz w:val="24"/>
          <w:szCs w:val="24"/>
          <w:u w:val="single"/>
        </w:rPr>
        <w:t>AUTOMATED ESSAY SCORING</w:t>
      </w:r>
      <w:r w:rsidR="0023061D" w:rsidRPr="00D60411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ELECTRONIC FEEDBACK</w:t>
      </w:r>
      <w:r w:rsidRPr="00D604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F4E7C87" w14:textId="77777777" w:rsidR="00F51E64" w:rsidRPr="00D60411" w:rsidRDefault="001647EB" w:rsidP="00D6041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411">
        <w:rPr>
          <w:rFonts w:ascii="Times New Roman" w:hAnsi="Times New Roman" w:cs="Times New Roman"/>
          <w:b/>
          <w:sz w:val="24"/>
          <w:szCs w:val="24"/>
          <w:u w:val="single"/>
        </w:rPr>
        <w:t>SELECTED REFER</w:t>
      </w:r>
      <w:r w:rsidR="00F51E64" w:rsidRPr="00D60411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D60411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51E64" w:rsidRPr="00D60411">
        <w:rPr>
          <w:rFonts w:ascii="Times New Roman" w:hAnsi="Times New Roman" w:cs="Times New Roman"/>
          <w:b/>
          <w:sz w:val="24"/>
          <w:szCs w:val="24"/>
          <w:u w:val="single"/>
        </w:rPr>
        <w:t>CES</w:t>
      </w:r>
    </w:p>
    <w:p w14:paraId="410C235B" w14:textId="0FD5159F" w:rsidR="00F51E64" w:rsidRPr="00D60411" w:rsidRDefault="006B1B21" w:rsidP="00D6041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411">
        <w:rPr>
          <w:rFonts w:ascii="Times New Roman" w:hAnsi="Times New Roman" w:cs="Times New Roman"/>
          <w:b/>
          <w:sz w:val="24"/>
          <w:szCs w:val="24"/>
        </w:rPr>
        <w:t>(L</w:t>
      </w:r>
      <w:r w:rsidR="00A80F25" w:rsidRPr="00D60411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9D3DBB" w:rsidRPr="00D60411">
        <w:rPr>
          <w:rFonts w:ascii="Times New Roman" w:hAnsi="Times New Roman" w:cs="Times New Roman"/>
          <w:b/>
          <w:sz w:val="24"/>
          <w:szCs w:val="24"/>
        </w:rPr>
        <w:t>17 April 2025</w:t>
      </w:r>
      <w:r w:rsidR="00F51E64" w:rsidRPr="00D60411">
        <w:rPr>
          <w:rFonts w:ascii="Times New Roman" w:hAnsi="Times New Roman" w:cs="Times New Roman"/>
          <w:b/>
          <w:sz w:val="24"/>
          <w:szCs w:val="24"/>
        </w:rPr>
        <w:t>)</w:t>
      </w:r>
    </w:p>
    <w:p w14:paraId="09B52B82" w14:textId="77777777" w:rsidR="001647EB" w:rsidRPr="00D60411" w:rsidRDefault="001647EB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206D46" w14:textId="2F75C252" w:rsidR="000538D8" w:rsidRPr="00D60411" w:rsidRDefault="000538D8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Alharbi, W. (2023). AI in the foreign language classroom: A pedagogical overview of automated writing assistance tools.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Education Research International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2023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(1).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D6041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https://doi.org/10.1155/2023/4253331</w:t>
        </w:r>
      </w:hyperlink>
    </w:p>
    <w:p w14:paraId="498C8489" w14:textId="296B4991" w:rsidR="00EC3898" w:rsidRPr="00D60411" w:rsidRDefault="00EC389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Almusharraf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N., &amp; Alotaibi, H. (2023). An error-analysis study from an EFL writing context: Human and automated essay scoring approaches.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Technology, Knowledge and Learning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(3), 1015-1031.</w:t>
      </w:r>
    </w:p>
    <w:p w14:paraId="1EF3D8D4" w14:textId="77777777" w:rsidR="00EC3898" w:rsidRPr="00D60411" w:rsidRDefault="00EC389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71D862" w14:textId="655253E9" w:rsidR="00C62521" w:rsidRPr="00D60411" w:rsidRDefault="00C62521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Attali, Y. (2007).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Construct validity of e-rater in scoring TOEFL essays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RR-07-21). Educational Testing Service.</w:t>
      </w:r>
    </w:p>
    <w:p w14:paraId="0E86FE26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0A369" w14:textId="226A1020" w:rsidR="00B14BCC" w:rsidRPr="00D60411" w:rsidRDefault="00B14BC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Attali, Y. (2011).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subscores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for TOEFL iBT independent essays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RR-11-39). Educational Testing Service.</w:t>
      </w:r>
    </w:p>
    <w:p w14:paraId="3E19E868" w14:textId="4C66E531" w:rsidR="00F23CD7" w:rsidRPr="00D60411" w:rsidRDefault="00F23CD7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F5C1F7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Attali, Y., Bridgeman, B., &amp; Trapani, C. (2010). Performance of a generic approach in automated essay scoring.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Journal of Technology, Learning, and Assessment, 10</w:t>
      </w:r>
      <w:r w:rsidRPr="00D60411">
        <w:rPr>
          <w:rFonts w:ascii="Times New Roman" w:hAnsi="Times New Roman" w:cs="Times New Roman"/>
          <w:sz w:val="24"/>
          <w:szCs w:val="24"/>
        </w:rPr>
        <w:t>(3), 4-16.</w:t>
      </w:r>
    </w:p>
    <w:p w14:paraId="291ECE97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E830A1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Attali, Y., &amp; Burstein, J. (2006). Automated essay scoring with e-rater® V. 2. </w:t>
      </w:r>
      <w:r w:rsidRPr="00D60411">
        <w:rPr>
          <w:rFonts w:ascii="Times New Roman" w:hAnsi="Times New Roman" w:cs="Times New Roman"/>
          <w:i/>
          <w:noProof/>
          <w:sz w:val="24"/>
          <w:szCs w:val="24"/>
        </w:rPr>
        <w:t>The Journal of Technology, Learning and Assessment, 4</w:t>
      </w:r>
      <w:r w:rsidRPr="00D60411">
        <w:rPr>
          <w:rFonts w:ascii="Times New Roman" w:hAnsi="Times New Roman" w:cs="Times New Roman"/>
          <w:noProof/>
          <w:sz w:val="24"/>
          <w:szCs w:val="24"/>
        </w:rPr>
        <w:t>(3), 3-30.</w:t>
      </w:r>
    </w:p>
    <w:p w14:paraId="6F9E5CB0" w14:textId="77777777" w:rsidR="0064742E" w:rsidRPr="00D60411" w:rsidRDefault="0064742E" w:rsidP="00D60411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2956C1BA" w14:textId="59F9667A" w:rsidR="00B14BCC" w:rsidRPr="00D60411" w:rsidRDefault="00B14BC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Attali, Y., &amp;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Sinharay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(2015).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Automated trait scores for TOEFL writing tasks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RR-15-14). Educational Testing Service.</w:t>
      </w:r>
    </w:p>
    <w:p w14:paraId="0052C4BB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4EAF4F" w14:textId="0D82441C" w:rsidR="00C877E8" w:rsidRPr="00C877E8" w:rsidRDefault="00C877E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77E8">
        <w:rPr>
          <w:rFonts w:ascii="Times New Roman" w:hAnsi="Times New Roman" w:cs="Times New Roman"/>
          <w:sz w:val="24"/>
          <w:szCs w:val="24"/>
        </w:rPr>
        <w:t xml:space="preserve">Bai, H., &amp; Hui, S. C. (2024). A crowdsourcing-based incremental learning framework for automated essays scoring. </w:t>
      </w:r>
      <w:r w:rsidRPr="00C877E8">
        <w:rPr>
          <w:rFonts w:ascii="Times New Roman" w:hAnsi="Times New Roman" w:cs="Times New Roman"/>
          <w:i/>
          <w:iCs/>
          <w:sz w:val="24"/>
          <w:szCs w:val="24"/>
        </w:rPr>
        <w:t>Expert Systems with Applications</w:t>
      </w:r>
      <w:r w:rsidRPr="00C877E8">
        <w:rPr>
          <w:rFonts w:ascii="Times New Roman" w:hAnsi="Times New Roman" w:cs="Times New Roman"/>
          <w:sz w:val="24"/>
          <w:szCs w:val="24"/>
        </w:rPr>
        <w:t xml:space="preserve">, </w:t>
      </w:r>
      <w:r w:rsidRPr="00C877E8">
        <w:rPr>
          <w:rFonts w:ascii="Times New Roman" w:hAnsi="Times New Roman" w:cs="Times New Roman"/>
          <w:i/>
          <w:iCs/>
          <w:sz w:val="24"/>
          <w:szCs w:val="24"/>
        </w:rPr>
        <w:t>238</w:t>
      </w:r>
      <w:r w:rsidRPr="00C877E8">
        <w:rPr>
          <w:rFonts w:ascii="Times New Roman" w:hAnsi="Times New Roman" w:cs="Times New Roman"/>
          <w:sz w:val="24"/>
          <w:szCs w:val="24"/>
        </w:rPr>
        <w:t>.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tooltip="Persistent link using digital object identifier" w:history="1">
        <w:r w:rsidRPr="00D6041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https://doi.org/10.1016/j.eswa.2023.121755</w:t>
        </w:r>
      </w:hyperlink>
    </w:p>
    <w:p w14:paraId="51E6FF6E" w14:textId="77777777" w:rsidR="00C877E8" w:rsidRPr="00D60411" w:rsidRDefault="00C877E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547709" w14:textId="606764D1" w:rsidR="004B076B" w:rsidRPr="00D60411" w:rsidRDefault="004B076B" w:rsidP="00D6041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color w:val="000000"/>
          <w:sz w:val="24"/>
          <w:szCs w:val="24"/>
        </w:rPr>
        <w:t>Bejar, I. I. (2011). A validity-based approach to quality control and assurance of automated scoring. 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Assessment in Education: Principles, Policy &amp; Practice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18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(3), 319-341.</w:t>
      </w:r>
    </w:p>
    <w:p w14:paraId="2DAD05AD" w14:textId="77777777" w:rsidR="004B076B" w:rsidRPr="00D60411" w:rsidRDefault="004B076B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51EA57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Ben-Simon, A., &amp; Bennett, R. E. (2007). Toward more substantively meaningful automated essay scoring. </w:t>
      </w:r>
      <w:r w:rsidR="001A1418"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Journal of Technology, Learning, and Assessment, 6</w:t>
      </w:r>
      <w:r w:rsidRPr="00D60411">
        <w:rPr>
          <w:rFonts w:ascii="Times New Roman" w:hAnsi="Times New Roman" w:cs="Times New Roman"/>
          <w:sz w:val="24"/>
          <w:szCs w:val="24"/>
        </w:rPr>
        <w:t>(1), 1-47.</w:t>
      </w:r>
    </w:p>
    <w:p w14:paraId="1B97CC1F" w14:textId="77777777" w:rsidR="0064742E" w:rsidRPr="00D60411" w:rsidRDefault="0064742E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7E922D" w14:textId="3CC3B8D6" w:rsidR="0064742E" w:rsidRPr="00D60411" w:rsidRDefault="0064742E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Bennett, R. E. (2004).  </w:t>
      </w:r>
      <w:r w:rsidRPr="00D60411">
        <w:rPr>
          <w:rFonts w:ascii="Times New Roman" w:hAnsi="Times New Roman" w:cs="Times New Roman"/>
          <w:i/>
          <w:sz w:val="24"/>
          <w:szCs w:val="24"/>
        </w:rPr>
        <w:t>Moving the field forward: Some thoughts on validity and automated scoring</w:t>
      </w:r>
      <w:r w:rsidRPr="00D60411">
        <w:rPr>
          <w:rFonts w:ascii="Times New Roman" w:hAnsi="Times New Roman" w:cs="Times New Roman"/>
          <w:sz w:val="24"/>
          <w:szCs w:val="24"/>
        </w:rPr>
        <w:t>. Lawrence Erlbau</w:t>
      </w:r>
      <w:r w:rsidR="00083381" w:rsidRPr="00D60411">
        <w:rPr>
          <w:rFonts w:ascii="Times New Roman" w:hAnsi="Times New Roman" w:cs="Times New Roman"/>
          <w:sz w:val="24"/>
          <w:szCs w:val="24"/>
        </w:rPr>
        <w:t>m</w:t>
      </w:r>
      <w:r w:rsidRPr="00D604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A8287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E63C0" w14:textId="77777777" w:rsidR="00B84FFE" w:rsidRPr="00D60411" w:rsidRDefault="00B84FFE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Bennett, R. E., &amp; Bejar, I. I. (1998). Validity and automated scoring: It’s not only the scoring. </w:t>
      </w:r>
      <w:r w:rsidRPr="00D60411">
        <w:rPr>
          <w:rFonts w:ascii="Times New Roman" w:hAnsi="Times New Roman" w:cs="Times New Roman"/>
          <w:i/>
          <w:color w:val="000000"/>
          <w:sz w:val="24"/>
          <w:szCs w:val="24"/>
        </w:rPr>
        <w:t>Educational Measurement: Issues and Practice, 17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(4), 9-17.</w:t>
      </w:r>
    </w:p>
    <w:p w14:paraId="13B591CC" w14:textId="77777777" w:rsidR="00135C3A" w:rsidRPr="00D60411" w:rsidRDefault="00135C3A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A6F8CE" w14:textId="1F8F2BDC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Bereiter, C. (2</w:t>
      </w:r>
      <w:r w:rsidR="00EC1EAF" w:rsidRPr="00D60411">
        <w:rPr>
          <w:rFonts w:ascii="Times New Roman" w:eastAsia="Times New Roman" w:hAnsi="Times New Roman" w:cs="Times New Roman"/>
          <w:sz w:val="24"/>
          <w:szCs w:val="24"/>
        </w:rPr>
        <w:t xml:space="preserve">003). Foreword. In M. D. </w:t>
      </w:r>
      <w:proofErr w:type="spellStart"/>
      <w:r w:rsidR="00EC1EAF" w:rsidRPr="00D60411">
        <w:rPr>
          <w:rFonts w:ascii="Times New Roman" w:eastAsia="Times New Roman" w:hAnsi="Times New Roman" w:cs="Times New Roman"/>
          <w:sz w:val="24"/>
          <w:szCs w:val="24"/>
        </w:rPr>
        <w:t>Shermis</w:t>
      </w:r>
      <w:proofErr w:type="spellEnd"/>
      <w:r w:rsidR="00EC1EAF" w:rsidRPr="00D60411">
        <w:rPr>
          <w:rFonts w:ascii="Times New Roman" w:eastAsia="Times New Roman" w:hAnsi="Times New Roman" w:cs="Times New Roman"/>
          <w:sz w:val="24"/>
          <w:szCs w:val="24"/>
        </w:rPr>
        <w:t xml:space="preserve"> &amp; J. C. Burstein (Eds.), </w:t>
      </w:r>
      <w:r w:rsidR="00EC1EAF" w:rsidRPr="00D60411">
        <w:rPr>
          <w:rFonts w:ascii="Times New Roman" w:eastAsia="Times New Roman" w:hAnsi="Times New Roman" w:cs="Times New Roman"/>
          <w:i/>
          <w:sz w:val="24"/>
          <w:szCs w:val="24"/>
        </w:rPr>
        <w:t>Automated essay scoring: A cross disciplinary perspective</w:t>
      </w:r>
      <w:r w:rsidR="00EC1EAF"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EC1EAF" w:rsidRPr="00D60411">
        <w:rPr>
          <w:rFonts w:ascii="Times New Roman" w:eastAsia="Times New Roman" w:hAnsi="Times New Roman" w:cs="Times New Roman"/>
          <w:sz w:val="24"/>
          <w:szCs w:val="24"/>
        </w:rPr>
        <w:t>pp. vii- ix). Lawrence Erlbaum.</w:t>
      </w:r>
    </w:p>
    <w:p w14:paraId="1BA3CB6F" w14:textId="77777777" w:rsidR="00EC1EAF" w:rsidRPr="00D60411" w:rsidRDefault="00EC1EAF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C01792" w14:textId="4D66EE04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D6041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Bernstein, J., De Jong, J., Pisoni, D., &amp; Townshend, B. (2000). Two experiments on automatic scoring of spoken language proficiency. </w:t>
      </w:r>
      <w:r w:rsidR="00702237" w:rsidRPr="00D60411">
        <w:rPr>
          <w:rFonts w:ascii="Times New Roman" w:hAnsi="Times New Roman" w:cs="Times New Roman"/>
          <w:noProof/>
          <w:sz w:val="24"/>
          <w:szCs w:val="24"/>
        </w:rPr>
        <w:t xml:space="preserve">In P. Delcloque (Ed.), </w:t>
      </w:r>
      <w:r w:rsidR="00702237" w:rsidRPr="00D60411">
        <w:rPr>
          <w:rFonts w:ascii="Times New Roman" w:hAnsi="Times New Roman" w:cs="Times New Roman"/>
          <w:i/>
          <w:noProof/>
          <w:sz w:val="24"/>
          <w:szCs w:val="24"/>
        </w:rPr>
        <w:t>Proceedings in InSTIL2000</w:t>
      </w:r>
      <w:r w:rsidR="00702237" w:rsidRPr="00D60411">
        <w:rPr>
          <w:rFonts w:ascii="Times New Roman" w:hAnsi="Times New Roman" w:cs="Times New Roman"/>
          <w:noProof/>
          <w:sz w:val="24"/>
          <w:szCs w:val="24"/>
        </w:rPr>
        <w:t xml:space="preserve"> (pp. 57-61). University of Abertay.</w:t>
      </w:r>
      <w:r w:rsidR="00F1409E" w:rsidRPr="00D60411">
        <w:rPr>
          <w:rFonts w:ascii="Times New Roman" w:hAnsi="Times New Roman" w:cs="Times New Roman"/>
          <w:noProof/>
          <w:sz w:val="24"/>
          <w:szCs w:val="24"/>
        </w:rPr>
        <w:t> </w:t>
      </w:r>
    </w:p>
    <w:p w14:paraId="7C6A4AAB" w14:textId="77777777" w:rsidR="00C83163" w:rsidRPr="00D60411" w:rsidRDefault="00C83163" w:rsidP="00D60411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4B27D4A0" w14:textId="77777777" w:rsidR="00C83163" w:rsidRPr="00D60411" w:rsidRDefault="00C83163" w:rsidP="00D60411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Bevilacqua, M., Oketch, K., Qin, R., Stamey, W., Zhang, X., Gan, Y., ... &amp; Abbasi, A. (2025). When automated assessment meets automated content generation: Examining text quality in the era of </w:t>
      </w:r>
      <w:r w:rsidRPr="00D60411">
        <w:rPr>
          <w:rFonts w:ascii="Times New Roman" w:hAnsi="Times New Roman" w:cs="Times New Roman"/>
          <w:noProof/>
          <w:sz w:val="24"/>
          <w:szCs w:val="24"/>
        </w:rPr>
        <w:t>GPT</w:t>
      </w: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s. </w:t>
      </w:r>
      <w:r w:rsidRPr="00D60411">
        <w:rPr>
          <w:rFonts w:ascii="Times New Roman" w:hAnsi="Times New Roman" w:cs="Times New Roman"/>
          <w:i/>
          <w:iCs/>
          <w:noProof/>
          <w:sz w:val="24"/>
          <w:szCs w:val="24"/>
        </w:rPr>
        <w:t>ACM Transactions on Information Systems</w:t>
      </w: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60411">
        <w:rPr>
          <w:rFonts w:ascii="Times New Roman" w:hAnsi="Times New Roman" w:cs="Times New Roman"/>
          <w:i/>
          <w:iCs/>
          <w:noProof/>
          <w:sz w:val="24"/>
          <w:szCs w:val="24"/>
        </w:rPr>
        <w:t>43</w:t>
      </w:r>
      <w:r w:rsidRPr="00D60411">
        <w:rPr>
          <w:rFonts w:ascii="Times New Roman" w:hAnsi="Times New Roman" w:cs="Times New Roman"/>
          <w:noProof/>
          <w:sz w:val="24"/>
          <w:szCs w:val="24"/>
        </w:rPr>
        <w:t>(2), 1-36.</w:t>
      </w: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hyperlink r:id="rId8" w:history="1">
        <w:r w:rsidRPr="00D6041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https://doi.org/10.1145/370263</w:t>
        </w:r>
      </w:hyperlink>
    </w:p>
    <w:p w14:paraId="6555295C" w14:textId="77777777" w:rsidR="00702237" w:rsidRPr="00D60411" w:rsidRDefault="00702237" w:rsidP="00D60411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0F2088DD" w14:textId="77777777" w:rsidR="00124CFF" w:rsidRPr="00D60411" w:rsidRDefault="00124CFF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Bridgeman, B., Trapani, C, &amp; Attali, Y. (2012).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Comparison of human and machine scoring of essays: Differences by gender, ethnicity, and country.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Applied Measurement in Education, 25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(1), 27-40.</w:t>
      </w:r>
    </w:p>
    <w:p w14:paraId="6E2F42F9" w14:textId="77777777" w:rsidR="00124CFF" w:rsidRPr="00D60411" w:rsidRDefault="00124CFF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959932" w14:textId="67C2DEF3" w:rsidR="00BE05D8" w:rsidRPr="00D60411" w:rsidRDefault="00135C3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Brill, E., &amp; Mooney, R. (1997). An overview of empirical natural language processing.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 Magazine, 18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(4), 13-24.</w:t>
      </w:r>
    </w:p>
    <w:p w14:paraId="5C21FBD2" w14:textId="77777777" w:rsidR="003C4980" w:rsidRPr="00D60411" w:rsidRDefault="003C498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8A2D0" w14:textId="7C155291" w:rsidR="00BE05D8" w:rsidRPr="00D60411" w:rsidRDefault="00BE05D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Bui, N. M., &amp; Barrot, J. S. (202</w:t>
      </w:r>
      <w:r w:rsidR="005259EC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ChatGPT as an automated essay scoring tool in the writing classrooms: </w:t>
      </w:r>
      <w:r w:rsidR="005259EC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 it compares with human scoring.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Education and Information Technologies</w:t>
      </w:r>
      <w:r w:rsidR="005259EC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30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1-18.</w:t>
      </w:r>
      <w:r w:rsidR="005259EC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59EC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https://doi.org/10.1007/s10639-024-12891-w</w:t>
      </w:r>
    </w:p>
    <w:p w14:paraId="4437A87C" w14:textId="77777777" w:rsidR="00BE05D8" w:rsidRPr="00D60411" w:rsidRDefault="00BE05D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78183B" w14:textId="652F80B0" w:rsidR="00E72C29" w:rsidRPr="00D60411" w:rsidRDefault="00E72C29" w:rsidP="00D60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Burstein, J. (2003). The </w:t>
      </w:r>
      <w:r w:rsidRPr="00D60411">
        <w:rPr>
          <w:rFonts w:ascii="Times New Roman" w:hAnsi="Times New Roman" w:cs="Times New Roman"/>
          <w:i/>
          <w:sz w:val="24"/>
          <w:szCs w:val="24"/>
        </w:rPr>
        <w:t>E-rater</w:t>
      </w:r>
      <w:r w:rsidRPr="00D60411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D60411">
        <w:rPr>
          <w:rFonts w:ascii="Times New Roman" w:hAnsi="Times New Roman" w:cs="Times New Roman"/>
          <w:sz w:val="24"/>
          <w:szCs w:val="24"/>
        </w:rPr>
        <w:t xml:space="preserve"> scoring engine: Automated essay scoring with natural language processing. In M. D. </w:t>
      </w:r>
      <w:proofErr w:type="spellStart"/>
      <w:r w:rsidRPr="00D60411">
        <w:rPr>
          <w:rFonts w:ascii="Times New Roman" w:hAnsi="Times New Roman" w:cs="Times New Roman"/>
          <w:sz w:val="24"/>
          <w:szCs w:val="24"/>
        </w:rPr>
        <w:t>Shermis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 &amp; J. C. Burstein (Eds.), </w:t>
      </w:r>
      <w:r w:rsidRPr="00D60411">
        <w:rPr>
          <w:rFonts w:ascii="Times New Roman" w:hAnsi="Times New Roman" w:cs="Times New Roman"/>
          <w:i/>
          <w:sz w:val="24"/>
          <w:szCs w:val="24"/>
        </w:rPr>
        <w:t>Automated essay scoring: A cross-disciplinary perspective</w:t>
      </w:r>
      <w:r w:rsidRPr="00D60411">
        <w:rPr>
          <w:rFonts w:ascii="Times New Roman" w:hAnsi="Times New Roman" w:cs="Times New Roman"/>
          <w:sz w:val="24"/>
          <w:szCs w:val="24"/>
        </w:rPr>
        <w:t xml:space="preserve"> (pp. 113-121). Lawrence Erlbaum.</w:t>
      </w:r>
    </w:p>
    <w:p w14:paraId="5D4646A7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116FD9" w14:textId="255551AC" w:rsidR="00B00E72" w:rsidRPr="00D60411" w:rsidRDefault="00B00E72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Burstein, J., &amp; Chodorow, M. (1999). </w:t>
      </w:r>
      <w:r w:rsidRPr="00D604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Automated essay scoring for </w:t>
      </w:r>
      <w:proofErr w:type="spellStart"/>
      <w:r w:rsidRPr="00D604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no</w:t>
      </w:r>
      <w:r w:rsidR="003C4980" w:rsidRPr="00D604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</w:t>
      </w:r>
      <w:r w:rsidRPr="00D604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nnative</w:t>
      </w:r>
      <w:proofErr w:type="spellEnd"/>
      <w:r w:rsidRPr="00D604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English speakers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6B2D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6B2D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Proceedings from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ACL99 Workshop on Computer-Mediated Language Assessment and Evaluation of Natural Language Processing</w:t>
      </w:r>
      <w:r w:rsidR="00B85307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291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(pp. 68-75).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4980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Computational Linguistics. A</w:t>
      </w:r>
      <w:r w:rsidR="009F291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https://aclanthology.org/W99-0411.pdf</w:t>
      </w:r>
    </w:p>
    <w:p w14:paraId="73FCC958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C53C5D" w14:textId="35FA3768" w:rsidR="00EC1EAF" w:rsidRPr="00D60411" w:rsidRDefault="00EC1EAF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Burstein, J., Chodorow, M., &amp; Leacock, C. (2003). </w:t>
      </w:r>
      <w:r w:rsidRPr="00D60411">
        <w:rPr>
          <w:rFonts w:ascii="Times New Roman" w:hAnsi="Times New Roman" w:cs="Times New Roman"/>
          <w:iCs/>
          <w:color w:val="000000"/>
          <w:sz w:val="24"/>
          <w:szCs w:val="24"/>
        </w:rPr>
        <w:t>Criterion: Online essay</w:t>
      </w:r>
    </w:p>
    <w:p w14:paraId="00A99E52" w14:textId="77777777" w:rsidR="00EC1EAF" w:rsidRPr="00D60411" w:rsidRDefault="00EC1EAF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iCs/>
          <w:color w:val="000000"/>
          <w:sz w:val="24"/>
          <w:szCs w:val="24"/>
        </w:rPr>
        <w:tab/>
        <w:t>evaluation: An application for automated evaluation of student essays.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Proceedings</w:t>
      </w:r>
    </w:p>
    <w:p w14:paraId="062B5DCD" w14:textId="77777777" w:rsidR="00EC1EAF" w:rsidRPr="00D60411" w:rsidRDefault="00EA6B2D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from</w:t>
      </w:r>
      <w:r w:rsidR="00EC1EAF"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the </w:t>
      </w:r>
      <w:r w:rsidR="00EC1EAF" w:rsidRPr="00D60411">
        <w:rPr>
          <w:rFonts w:ascii="Times New Roman" w:hAnsi="Times New Roman" w:cs="Times New Roman"/>
          <w:i/>
          <w:color w:val="000000"/>
          <w:sz w:val="24"/>
          <w:szCs w:val="24"/>
        </w:rPr>
        <w:t>15th Annual Conference on Innovative Applications of Artificial Intelligence</w:t>
      </w:r>
      <w:r w:rsidR="00EC1EAF"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48BA22D1" w14:textId="658D1540" w:rsidR="00EC1EAF" w:rsidRPr="00D60411" w:rsidRDefault="00EC1EAF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D6041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5307" w:rsidRPr="00D60411">
        <w:rPr>
          <w:rFonts w:ascii="Times New Roman" w:hAnsi="Times New Roman" w:cs="Times New Roman"/>
          <w:color w:val="000000"/>
          <w:sz w:val="24"/>
          <w:szCs w:val="24"/>
          <w:lang w:val="sv-SE"/>
        </w:rPr>
        <w:t>(pp. 3-10). https://citeseerx.ist.psu.edu/document?repid=rep1&amp;type=pdf&amp;doi=62236cee4ef765590d51a2c7d02f680faf88640b</w:t>
      </w:r>
    </w:p>
    <w:p w14:paraId="27D68ABF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22F1D5C" w14:textId="7B15DEEF" w:rsidR="00EA6B2D" w:rsidRPr="00D60411" w:rsidRDefault="001E5779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Burstein, J., Leacock, C., &amp; Swartz, R. (2001).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Automated evaluation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essays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short answers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Loughborough Universit</w:t>
      </w:r>
      <w:r w:rsidR="00083381" w:rsidRPr="00D60411">
        <w:rPr>
          <w:rFonts w:ascii="Times New Roman" w:eastAsia="Times New Roman" w:hAnsi="Times New Roman" w:cs="Times New Roman"/>
          <w:sz w:val="24"/>
          <w:szCs w:val="24"/>
        </w:rPr>
        <w:t>y.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CD40FE" w14:textId="77777777" w:rsidR="00F13467" w:rsidRPr="00D60411" w:rsidRDefault="00F13467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85FC01" w14:textId="605C8112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  <w:lang w:val="es-ES"/>
        </w:rPr>
        <w:t>Burstein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  <w:lang w:val="es-ES"/>
        </w:rPr>
        <w:t>, J.</w:t>
      </w:r>
      <w:r w:rsidR="00BD319F" w:rsidRPr="00D60411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D6041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&amp; </w:t>
      </w: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  <w:lang w:val="es-ES"/>
        </w:rPr>
        <w:t>Marcu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D. (2000).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Benefits of modularity in an automated essay s</w:t>
      </w:r>
      <w:r w:rsidR="00B00E72" w:rsidRPr="00D60411">
        <w:rPr>
          <w:rFonts w:ascii="Times New Roman" w:eastAsia="Times New Roman" w:hAnsi="Times New Roman" w:cs="Times New Roman"/>
          <w:sz w:val="24"/>
          <w:szCs w:val="24"/>
        </w:rPr>
        <w:t xml:space="preserve">coring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BD319F" w:rsidRPr="00D604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19F" w:rsidRPr="00D60411">
        <w:rPr>
          <w:rFonts w:ascii="Times New Roman" w:eastAsia="Times New Roman" w:hAnsi="Times New Roman" w:cs="Times New Roman"/>
          <w:sz w:val="24"/>
          <w:szCs w:val="24"/>
        </w:rPr>
        <w:t>ERIC database. (ED447168)</w:t>
      </w:r>
      <w:r w:rsidR="00F13467" w:rsidRPr="00D60411">
        <w:rPr>
          <w:rFonts w:ascii="Times New Roman" w:eastAsia="Times New Roman" w:hAnsi="Times New Roman" w:cs="Times New Roman"/>
          <w:sz w:val="24"/>
          <w:szCs w:val="24"/>
        </w:rPr>
        <w:t xml:space="preserve"> https://files.eric.ed.gov/fulltext/ED447168.pdf</w:t>
      </w:r>
    </w:p>
    <w:p w14:paraId="0321AB4E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B579E5" w14:textId="43BCF753" w:rsidR="00135C3A" w:rsidRPr="00D60411" w:rsidRDefault="00135C3A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Burstein, J., &amp; Wolska, M. (2003). </w:t>
      </w:r>
      <w:r w:rsidRPr="00D60411">
        <w:rPr>
          <w:rFonts w:ascii="Times New Roman" w:hAnsi="Times New Roman" w:cs="Times New Roman"/>
          <w:i/>
          <w:noProof/>
          <w:sz w:val="24"/>
          <w:szCs w:val="24"/>
        </w:rPr>
        <w:t>Toward evaluation of writing style: Finding overly repetitive word use in student essays</w:t>
      </w:r>
      <w:r w:rsidRPr="00D60411">
        <w:rPr>
          <w:rFonts w:ascii="Times New Roman" w:hAnsi="Times New Roman" w:cs="Times New Roman"/>
          <w:noProof/>
          <w:sz w:val="24"/>
          <w:szCs w:val="24"/>
        </w:rPr>
        <w:t>.</w:t>
      </w:r>
      <w:r w:rsidRPr="00D604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985F7F" w:rsidRPr="00D604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In</w:t>
      </w:r>
      <w:r w:rsidRPr="00D60411">
        <w:rPr>
          <w:rStyle w:val="apple-converted-space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985F7F" w:rsidRPr="00D60411">
        <w:rPr>
          <w:rFonts w:ascii="Times New Roman" w:hAnsi="Times New Roman" w:cs="Times New Roman"/>
          <w:i/>
          <w:sz w:val="24"/>
          <w:szCs w:val="24"/>
        </w:rPr>
        <w:t>EACL ’03: Proceedings of the tenth conference on European chapter of the Association for Computational Linguistics</w:t>
      </w:r>
      <w:r w:rsidR="00985F7F" w:rsidRPr="00D60411">
        <w:rPr>
          <w:rFonts w:ascii="Times New Roman" w:hAnsi="Times New Roman" w:cs="Times New Roman"/>
          <w:sz w:val="24"/>
          <w:szCs w:val="24"/>
        </w:rPr>
        <w:t xml:space="preserve"> (pp. 35-42)</w:t>
      </w:r>
      <w:r w:rsidRPr="00D60411">
        <w:rPr>
          <w:rStyle w:val="Emphasis"/>
          <w:rFonts w:ascii="Times New Roman" w:hAnsi="Times New Roman" w:cs="Times New Roman"/>
          <w:color w:val="0A0A0A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436192" w:rsidRPr="00D60411">
        <w:rPr>
          <w:rFonts w:ascii="Times New Roman" w:hAnsi="Times New Roman" w:cs="Times New Roman"/>
          <w:sz w:val="24"/>
          <w:szCs w:val="24"/>
        </w:rPr>
        <w:t xml:space="preserve"> Association for Computational Linguistics</w:t>
      </w:r>
      <w:r w:rsidR="00985F7F" w:rsidRPr="00D60411">
        <w:rPr>
          <w:rFonts w:ascii="Times New Roman" w:hAnsi="Times New Roman" w:cs="Times New Roman"/>
          <w:sz w:val="24"/>
          <w:szCs w:val="24"/>
        </w:rPr>
        <w:t xml:space="preserve">. </w:t>
      </w:r>
      <w:r w:rsidR="00194619" w:rsidRPr="00D60411">
        <w:rPr>
          <w:rFonts w:ascii="Times New Roman" w:hAnsi="Times New Roman" w:cs="Times New Roman"/>
          <w:sz w:val="24"/>
          <w:szCs w:val="24"/>
        </w:rPr>
        <w:t>https://eric.ed.gov/?id=ED447168</w:t>
      </w:r>
    </w:p>
    <w:p w14:paraId="761226A0" w14:textId="48DE61F9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0E49B7" w14:textId="09FF291A" w:rsidR="00043396" w:rsidRPr="00D60411" w:rsidRDefault="00043396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93742687"/>
      <w:r w:rsidRPr="00D60411">
        <w:rPr>
          <w:rFonts w:ascii="Times New Roman" w:hAnsi="Times New Roman" w:cs="Times New Roman"/>
          <w:sz w:val="24"/>
          <w:szCs w:val="24"/>
        </w:rPr>
        <w:t>Burstein, J., Elliot, N., Klebanov, B. B., Madnani, N., Napolitano, D., Schwartz, M., ... &amp; Molloy, H. (2018). Writing mentor: Writing progress using self-regulated writing support.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Journal of Writing Analytics</w:t>
      </w:r>
      <w:r w:rsidRPr="00D60411">
        <w:rPr>
          <w:rFonts w:ascii="Times New Roman" w:hAnsi="Times New Roman" w:cs="Times New Roman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60411">
        <w:rPr>
          <w:rFonts w:ascii="Times New Roman" w:hAnsi="Times New Roman" w:cs="Times New Roman"/>
          <w:sz w:val="24"/>
          <w:szCs w:val="24"/>
        </w:rPr>
        <w:t>, 285-313.</w:t>
      </w:r>
    </w:p>
    <w:bookmarkEnd w:id="0"/>
    <w:p w14:paraId="16617563" w14:textId="77777777" w:rsidR="00043396" w:rsidRPr="00D60411" w:rsidRDefault="00043396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89A2A0" w14:textId="08344178" w:rsidR="00734AEE" w:rsidRPr="00D60411" w:rsidRDefault="00734AEE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Chan, K. K. Y., Bond, T., &amp; Yan, Z. (2023). Application of an automated essay scoring engine to English writing assessment using many-facet </w:t>
      </w:r>
      <w:proofErr w:type="spellStart"/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rasch</w:t>
      </w:r>
      <w:proofErr w:type="spellEnd"/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 measurement.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Testing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40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61-85.  </w:t>
      </w:r>
    </w:p>
    <w:p w14:paraId="574A88B9" w14:textId="77777777" w:rsidR="00734AEE" w:rsidRPr="00D60411" w:rsidRDefault="00734AEE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60B034" w14:textId="0B3241BF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Chapelle, C. (2001).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Computer applications in second language acquisition</w:t>
      </w:r>
      <w:r w:rsidRPr="00D60411">
        <w:rPr>
          <w:rFonts w:ascii="Times New Roman" w:hAnsi="Times New Roman" w:cs="Times New Roman"/>
          <w:sz w:val="24"/>
          <w:szCs w:val="24"/>
        </w:rPr>
        <w:t>. Cam</w:t>
      </w:r>
      <w:r w:rsidRPr="00D60411">
        <w:rPr>
          <w:rFonts w:ascii="Times New Roman" w:hAnsi="Times New Roman" w:cs="Times New Roman"/>
          <w:sz w:val="24"/>
          <w:szCs w:val="24"/>
        </w:rPr>
        <w:softHyphen/>
        <w:t>bridge University Press.</w:t>
      </w:r>
    </w:p>
    <w:p w14:paraId="655479E7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964553" w14:textId="7BA07986" w:rsidR="00181F77" w:rsidRPr="00D60411" w:rsidRDefault="00181F77" w:rsidP="00D60411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60411">
        <w:rPr>
          <w:rFonts w:ascii="Times New Roman" w:eastAsia="Calibri" w:hAnsi="Times New Roman" w:cs="Times New Roman"/>
          <w:sz w:val="24"/>
          <w:szCs w:val="24"/>
        </w:rPr>
        <w:t xml:space="preserve">Chapelle, C. A., </w:t>
      </w:r>
      <w:proofErr w:type="spellStart"/>
      <w:r w:rsidRPr="00D60411">
        <w:rPr>
          <w:rFonts w:ascii="Times New Roman" w:eastAsia="Calibri" w:hAnsi="Times New Roman" w:cs="Times New Roman"/>
          <w:sz w:val="24"/>
          <w:szCs w:val="24"/>
        </w:rPr>
        <w:t>Cotos</w:t>
      </w:r>
      <w:proofErr w:type="spellEnd"/>
      <w:r w:rsidRPr="00D60411">
        <w:rPr>
          <w:rFonts w:ascii="Times New Roman" w:eastAsia="Calibri" w:hAnsi="Times New Roman" w:cs="Times New Roman"/>
          <w:sz w:val="24"/>
          <w:szCs w:val="24"/>
        </w:rPr>
        <w:t xml:space="preserve">, E., &amp; Lee, J. (2015). Validity arguments for diagnostic assessment using automated writing evaluation. </w:t>
      </w:r>
      <w:r w:rsidRPr="00D60411">
        <w:rPr>
          <w:rFonts w:ascii="Times New Roman" w:eastAsia="Calibri" w:hAnsi="Times New Roman" w:cs="Times New Roman"/>
          <w:i/>
          <w:sz w:val="24"/>
          <w:szCs w:val="24"/>
        </w:rPr>
        <w:t>Language Testing, 32</w:t>
      </w:r>
      <w:r w:rsidRPr="00D60411">
        <w:rPr>
          <w:rFonts w:ascii="Times New Roman" w:eastAsia="Calibri" w:hAnsi="Times New Roman" w:cs="Times New Roman"/>
          <w:sz w:val="24"/>
          <w:szCs w:val="24"/>
        </w:rPr>
        <w:t xml:space="preserve">(3), 385-405. </w:t>
      </w:r>
      <w:hyperlink r:id="rId9" w:history="1">
        <w:r w:rsidRPr="00D6041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https://doi.org/10.1177/0265532214565386</w:t>
        </w:r>
      </w:hyperlink>
      <w:r w:rsidRPr="00D6041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0AF5018" w14:textId="77777777" w:rsidR="00181F77" w:rsidRPr="00D60411" w:rsidRDefault="00181F77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D589E7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Chen, C., &amp; Cheng, W. (2008). Beyond the design of automated writing evaluation: Pedagogical practices and perceived learning effectiveness in EFL writing classes.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D60411">
        <w:rPr>
          <w:rFonts w:ascii="Times New Roman" w:hAnsi="Times New Roman" w:cs="Times New Roman"/>
          <w:i/>
          <w:sz w:val="24"/>
          <w:szCs w:val="24"/>
        </w:rPr>
        <w:t>, 12</w:t>
      </w:r>
      <w:r w:rsidRPr="00D60411">
        <w:rPr>
          <w:rFonts w:ascii="Times New Roman" w:hAnsi="Times New Roman" w:cs="Times New Roman"/>
          <w:sz w:val="24"/>
          <w:szCs w:val="24"/>
        </w:rPr>
        <w:t xml:space="preserve">(2), 94-112. </w:t>
      </w:r>
    </w:p>
    <w:p w14:paraId="3F184DD7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D90EA4" w14:textId="4AF4178D" w:rsidR="00F4614F" w:rsidRPr="00D60411" w:rsidRDefault="00F4614F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>Chen, Y., &amp; Li, X. (2023). PMAES: Prompt-mapping contrastive learning for cross-prompt automated essay scoring. In A. Rogers, J. Boyd-Graber, &amp; N. Okazaki (Eds.</w:t>
      </w:r>
      <w:proofErr w:type="gramStart"/>
      <w:r w:rsidRPr="00D60411">
        <w:rPr>
          <w:rFonts w:ascii="Times New Roman" w:hAnsi="Times New Roman" w:cs="Times New Roman"/>
          <w:sz w:val="24"/>
          <w:szCs w:val="24"/>
        </w:rPr>
        <w:t xml:space="preserve">), 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gramEnd"/>
      <w:r w:rsidRPr="00D60411">
        <w:rPr>
          <w:rFonts w:ascii="Times New Roman" w:hAnsi="Times New Roman" w:cs="Times New Roman"/>
          <w:i/>
          <w:iCs/>
          <w:sz w:val="24"/>
          <w:szCs w:val="24"/>
        </w:rPr>
        <w:t xml:space="preserve"> of the 61st Annual Meeting of the Association for Computational Linguistics (Volume 1: Long Papers)</w:t>
      </w:r>
      <w:r w:rsidRPr="00D60411">
        <w:rPr>
          <w:rFonts w:ascii="Times New Roman" w:hAnsi="Times New Roman" w:cs="Times New Roman"/>
          <w:sz w:val="24"/>
          <w:szCs w:val="24"/>
        </w:rPr>
        <w:t xml:space="preserve"> (pp. 1489-1503).</w:t>
      </w:r>
      <w:r w:rsidR="00E45391" w:rsidRPr="00D60411">
        <w:rPr>
          <w:rFonts w:ascii="Times New Roman" w:hAnsi="Times New Roman" w:cs="Times New Roman"/>
          <w:sz w:val="24"/>
          <w:szCs w:val="24"/>
        </w:rPr>
        <w:t xml:space="preserve"> Association for Computational Linguistics.</w:t>
      </w:r>
      <w:r w:rsidRPr="00D60411">
        <w:rPr>
          <w:rFonts w:ascii="Times New Roman" w:hAnsi="Times New Roman" w:cs="Times New Roman"/>
          <w:sz w:val="24"/>
          <w:szCs w:val="24"/>
        </w:rPr>
        <w:t xml:space="preserve"> https://aclanthology.org/2023.acl-long.83.pdf</w:t>
      </w:r>
    </w:p>
    <w:p w14:paraId="093217EF" w14:textId="77777777" w:rsidR="00F4614F" w:rsidRPr="00D60411" w:rsidRDefault="00F4614F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6F12BD" w14:textId="77777777" w:rsidR="00135C3A" w:rsidRPr="00D60411" w:rsidRDefault="00135C3A" w:rsidP="00D60411">
      <w:pPr>
        <w:pStyle w:val="Default"/>
        <w:ind w:left="720" w:hanging="720"/>
        <w:rPr>
          <w:color w:val="auto"/>
        </w:rPr>
      </w:pPr>
      <w:r w:rsidRPr="00D60411">
        <w:rPr>
          <w:color w:val="auto"/>
        </w:rPr>
        <w:t xml:space="preserve">Cheville, J. (2004). Automated scoring technologies and the rising influence of error. </w:t>
      </w:r>
      <w:r w:rsidRPr="00D60411">
        <w:rPr>
          <w:i/>
          <w:iCs/>
          <w:color w:val="auto"/>
        </w:rPr>
        <w:t>English Journal, 93</w:t>
      </w:r>
      <w:r w:rsidRPr="00D60411">
        <w:rPr>
          <w:color w:val="auto"/>
        </w:rPr>
        <w:t xml:space="preserve">(4), 47-52. </w:t>
      </w:r>
    </w:p>
    <w:p w14:paraId="1A2EAA23" w14:textId="77777777" w:rsidR="00135C3A" w:rsidRPr="00D60411" w:rsidRDefault="00135C3A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41D384" w14:textId="7630E82C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Chodorow, M.</w:t>
      </w:r>
      <w:r w:rsidR="00985F7F" w:rsidRPr="00D604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&amp; Burstein, J. (2004). </w:t>
      </w:r>
      <w:r w:rsidR="00985F7F" w:rsidRPr="00D60411">
        <w:rPr>
          <w:rFonts w:ascii="Times New Roman" w:eastAsia="Times New Roman" w:hAnsi="Times New Roman" w:cs="Times New Roman"/>
          <w:i/>
          <w:sz w:val="24"/>
          <w:szCs w:val="24"/>
        </w:rPr>
        <w:t>Beyond essay length: E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valuating e-rater’s performance on</w:t>
      </w:r>
      <w:r w:rsidR="00985F7F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TOEFL essays </w:t>
      </w:r>
      <w:r w:rsidR="00985F7F" w:rsidRPr="00D60411">
        <w:rPr>
          <w:rFonts w:ascii="Times New Roman" w:eastAsia="Times New Roman" w:hAnsi="Times New Roman" w:cs="Times New Roman"/>
          <w:sz w:val="24"/>
          <w:szCs w:val="24"/>
        </w:rPr>
        <w:t>(Research report N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o</w:t>
      </w:r>
      <w:r w:rsidR="00985F7F" w:rsidRPr="00D604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73)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779" w:rsidRPr="00D60411">
        <w:rPr>
          <w:rFonts w:ascii="Times New Roman" w:eastAsia="Times New Roman" w:hAnsi="Times New Roman" w:cs="Times New Roman"/>
          <w:sz w:val="24"/>
          <w:szCs w:val="24"/>
        </w:rPr>
        <w:t>Educational Testing Service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C1769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FB1AA5" w14:textId="18D045F9" w:rsidR="00985F7F" w:rsidRPr="00D60411" w:rsidRDefault="00135C3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Chung, K. W. K., &amp; O’Neil, H. F. (1997). </w:t>
      </w:r>
      <w:r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Methodological approaches to online scoring of essays</w:t>
      </w:r>
      <w:r w:rsidR="00985F7F"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4793D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Center for the Study of Evaluation, University of California, Los Angeles.</w:t>
      </w:r>
      <w:r w:rsidR="0064793D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4793D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https://files.eric.ed.gov/fulltext/ED418101.pdf</w:t>
      </w:r>
    </w:p>
    <w:p w14:paraId="1639FD64" w14:textId="77777777" w:rsidR="00985F7F" w:rsidRPr="00D60411" w:rsidRDefault="00985F7F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9BAA9D0" w14:textId="53CF3F1C" w:rsidR="00135C3A" w:rsidRPr="00D60411" w:rsidRDefault="00135C3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Cizek, G. J., &amp; Page, B. A. (2003). The concept of reliability in the context of automated essay scoring. In M. D.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J. Burstein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essay scoring: A cross-disciplinary perspective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(pp. 125-145). Lawrence Erlbaum.</w:t>
      </w:r>
    </w:p>
    <w:p w14:paraId="19116B27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EBAB7E" w14:textId="6AB697C7" w:rsidR="00B56481" w:rsidRPr="00D60411" w:rsidRDefault="00B56481" w:rsidP="00D60411">
      <w:pPr>
        <w:shd w:val="clear" w:color="auto" w:fill="FFFFFF" w:themeFill="background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Calibri" w:hAnsi="Times New Roman" w:cs="Times New Roman"/>
          <w:sz w:val="24"/>
          <w:szCs w:val="24"/>
        </w:rPr>
        <w:t xml:space="preserve">Clauser, B. E., Kane, M. T., &amp; Swanson, D. B. (2002). Validity issues for performance-based tests scored with computer-automated scoring systems. </w:t>
      </w:r>
      <w:r w:rsidRPr="00D60411">
        <w:rPr>
          <w:rFonts w:ascii="Times New Roman" w:eastAsia="Calibri" w:hAnsi="Times New Roman" w:cs="Times New Roman"/>
          <w:i/>
          <w:sz w:val="24"/>
          <w:szCs w:val="24"/>
        </w:rPr>
        <w:t>Applied Measurement in Education, 15</w:t>
      </w:r>
      <w:r w:rsidRPr="00D60411">
        <w:rPr>
          <w:rFonts w:ascii="Times New Roman" w:eastAsia="Calibri" w:hAnsi="Times New Roman" w:cs="Times New Roman"/>
          <w:sz w:val="24"/>
          <w:szCs w:val="24"/>
        </w:rPr>
        <w:t>(4), 413-432.</w:t>
      </w:r>
    </w:p>
    <w:p w14:paraId="4C4881CC" w14:textId="46F71A9F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>Conference on College Composition and Communication. (2006).</w:t>
      </w:r>
      <w:r w:rsidR="007513AE"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Writing assessment: A position statement</w:t>
      </w:r>
      <w:r w:rsidRPr="00D60411">
        <w:rPr>
          <w:rFonts w:ascii="Times New Roman" w:hAnsi="Times New Roman" w:cs="Times New Roman"/>
          <w:sz w:val="24"/>
          <w:szCs w:val="24"/>
        </w:rPr>
        <w:t xml:space="preserve">. </w:t>
      </w:r>
      <w:r w:rsidR="00FA34DB" w:rsidRPr="00D60411">
        <w:rPr>
          <w:rFonts w:ascii="Times New Roman" w:hAnsi="Times New Roman" w:cs="Times New Roman"/>
          <w:sz w:val="24"/>
          <w:szCs w:val="24"/>
        </w:rPr>
        <w:t xml:space="preserve">http://www.ncte.org/cccc/resources/positions/writingassessment </w:t>
      </w:r>
    </w:p>
    <w:p w14:paraId="14A845A8" w14:textId="77777777" w:rsidR="00633D18" w:rsidRPr="00D60411" w:rsidRDefault="00633D1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A4F96D" w14:textId="77777777" w:rsidR="00BE05D8" w:rsidRPr="00D60411" w:rsidRDefault="00BE05D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lastRenderedPageBreak/>
        <w:t>Conijn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R., Kahr, P., &amp; Snijders, C. C. (2023). The effects of explanations in automated essay scoring systems on student trust and motivation.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Learning Analytics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(1), 37-53.</w:t>
      </w:r>
    </w:p>
    <w:p w14:paraId="6D410886" w14:textId="77777777" w:rsidR="00BE05D8" w:rsidRPr="00D60411" w:rsidRDefault="00BE05D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84E9A4" w14:textId="77777777" w:rsidR="00633D18" w:rsidRPr="00D60411" w:rsidRDefault="00633D1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hAnsi="Times New Roman" w:cs="Times New Roman"/>
          <w:sz w:val="24"/>
          <w:szCs w:val="24"/>
        </w:rPr>
        <w:t>Cooze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, M. (2011). Assessing writing tests on </w:t>
      </w:r>
      <w:proofErr w:type="spellStart"/>
      <w:r w:rsidRPr="00D60411">
        <w:rPr>
          <w:rFonts w:ascii="Times New Roman" w:hAnsi="Times New Roman" w:cs="Times New Roman"/>
          <w:sz w:val="24"/>
          <w:szCs w:val="24"/>
        </w:rPr>
        <w:t>scoris</w:t>
      </w:r>
      <w:proofErr w:type="spellEnd"/>
      <w:r w:rsidRPr="00D60411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D60411">
        <w:rPr>
          <w:rFonts w:ascii="Times New Roman" w:hAnsi="Times New Roman" w:cs="Times New Roman"/>
          <w:sz w:val="24"/>
          <w:szCs w:val="24"/>
        </w:rPr>
        <w:t xml:space="preserve">: The introduction of online marking. </w:t>
      </w:r>
      <w:r w:rsidRPr="00D60411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D60411">
        <w:rPr>
          <w:rFonts w:ascii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hAnsi="Times New Roman" w:cs="Times New Roman"/>
          <w:i/>
          <w:sz w:val="24"/>
          <w:szCs w:val="24"/>
        </w:rPr>
        <w:t>43,</w:t>
      </w:r>
      <w:r w:rsidRPr="00D60411">
        <w:rPr>
          <w:rFonts w:ascii="Times New Roman" w:hAnsi="Times New Roman" w:cs="Times New Roman"/>
          <w:sz w:val="24"/>
          <w:szCs w:val="24"/>
        </w:rPr>
        <w:t xml:space="preserve"> 12-15.</w:t>
      </w:r>
    </w:p>
    <w:p w14:paraId="0404077B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9FB76D" w14:textId="53947F0D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Cotos, E. (2009). Designing an intelligent discourse evaluation tool: Theoretical, empirical, and technological considerations. In C. A. Chapelle, G. H. Jun, &amp; I. Katz (Eds.),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 xml:space="preserve">Developing and evaluating language learning materials </w:t>
      </w:r>
      <w:r w:rsidRPr="00D60411">
        <w:rPr>
          <w:rFonts w:ascii="Times New Roman" w:hAnsi="Times New Roman" w:cs="Times New Roman"/>
          <w:sz w:val="24"/>
          <w:szCs w:val="24"/>
        </w:rPr>
        <w:t>(pp. 103‐127). Iowa State University.</w:t>
      </w:r>
    </w:p>
    <w:p w14:paraId="6F4C9DD9" w14:textId="77777777" w:rsidR="00E72C29" w:rsidRPr="00D60411" w:rsidRDefault="00E72C29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507215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>Cotos, E. (2011). Potential of automated writing evaluation feedback</w:t>
      </w:r>
      <w:r w:rsidR="00FA34DB" w:rsidRPr="00D60411">
        <w:rPr>
          <w:rFonts w:ascii="Times New Roman" w:hAnsi="Times New Roman" w:cs="Times New Roman"/>
          <w:sz w:val="24"/>
          <w:szCs w:val="24"/>
        </w:rPr>
        <w:t>.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i/>
          <w:sz w:val="24"/>
          <w:szCs w:val="24"/>
        </w:rPr>
        <w:t>CALICO Journal, 28</w:t>
      </w:r>
      <w:r w:rsidRPr="00D60411">
        <w:rPr>
          <w:rFonts w:ascii="Times New Roman" w:hAnsi="Times New Roman" w:cs="Times New Roman"/>
          <w:sz w:val="24"/>
          <w:szCs w:val="24"/>
        </w:rPr>
        <w:t xml:space="preserve">(2), 420-459. </w:t>
      </w:r>
    </w:p>
    <w:p w14:paraId="4E359154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152D76" w14:textId="02DAF569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Cotos, E., &amp; </w:t>
      </w:r>
      <w:proofErr w:type="spellStart"/>
      <w:r w:rsidRPr="00D60411">
        <w:rPr>
          <w:rFonts w:ascii="Times New Roman" w:hAnsi="Times New Roman" w:cs="Times New Roman"/>
          <w:sz w:val="24"/>
          <w:szCs w:val="24"/>
        </w:rPr>
        <w:t>Pendar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, N. (2008). Automated diagnostics writing tests: Why? How? In C. A. Chapelle, Y.-R. Chung, &amp; J. Xu (Eds.),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Towards adaptive CALL: Natural language processing for diagnostic language assessment</w:t>
      </w:r>
      <w:r w:rsidRPr="00D60411">
        <w:rPr>
          <w:rFonts w:ascii="Times New Roman" w:hAnsi="Times New Roman" w:cs="Times New Roman"/>
          <w:sz w:val="24"/>
          <w:szCs w:val="24"/>
        </w:rPr>
        <w:t xml:space="preserve"> (pp. 65-81). Iowa State University. </w:t>
      </w:r>
    </w:p>
    <w:p w14:paraId="5F7E01EC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1CB6E5" w14:textId="25056EE6" w:rsidR="00031B1E" w:rsidRPr="00D60411" w:rsidRDefault="00031B1E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02120505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Crossley, S. A., Kyle, K., Varner, L., Gou, L., &amp; McNamara, D. S. (2014). Linguistic microfeatures to predict L2 writing proficiency: A case study in automated writing evaluation.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Writing Assessment, 7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hyperlink r:id="rId10" w:history="1">
        <w:r w:rsidRPr="00D60411">
          <w:rPr>
            <w:rStyle w:val="Hyperlink"/>
            <w:rFonts w:ascii="Times New Roman" w:hAnsi="Times New Roman" w:cs="Times New Roman"/>
            <w:sz w:val="24"/>
            <w:szCs w:val="24"/>
          </w:rPr>
          <w:t>http://www.journalofwritingassessment.org/article.php?article=74</w:t>
        </w:r>
      </w:hyperlink>
      <w:r w:rsidRPr="00D60411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1"/>
    <w:p w14:paraId="68A121D7" w14:textId="77777777" w:rsidR="00031B1E" w:rsidRPr="00D60411" w:rsidRDefault="00031B1E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9C2D38" w14:textId="77777777" w:rsidR="00211A3A" w:rsidRPr="00D60411" w:rsidRDefault="00211A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>Deane, P. (2013). On the relation between automated essay scoring and modern views of the writing construct.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Assessing Writing, 18</w:t>
      </w:r>
      <w:r w:rsidRPr="00D60411">
        <w:rPr>
          <w:rFonts w:ascii="Times New Roman" w:hAnsi="Times New Roman" w:cs="Times New Roman"/>
          <w:sz w:val="24"/>
          <w:szCs w:val="24"/>
        </w:rPr>
        <w:t>, 7-24.</w:t>
      </w:r>
    </w:p>
    <w:p w14:paraId="6A7F85B9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39F5E1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hAnsi="Times New Roman" w:cs="Times New Roman"/>
          <w:sz w:val="24"/>
          <w:szCs w:val="24"/>
        </w:rPr>
        <w:t>Dikli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, S. (2006). An overview of automated scoring of essays.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Journal of Technology, Learning, and Assessment, 5</w:t>
      </w:r>
      <w:r w:rsidRPr="00D60411">
        <w:rPr>
          <w:rFonts w:ascii="Times New Roman" w:hAnsi="Times New Roman" w:cs="Times New Roman"/>
          <w:sz w:val="24"/>
          <w:szCs w:val="24"/>
        </w:rPr>
        <w:t>(1), 1-35.</w:t>
      </w:r>
    </w:p>
    <w:p w14:paraId="7F9A9340" w14:textId="77777777" w:rsidR="001B6F9A" w:rsidRPr="00D60411" w:rsidRDefault="001B6F9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0FE845" w14:textId="77777777" w:rsidR="00EA45DD" w:rsidRPr="00D60411" w:rsidRDefault="00EA45DD" w:rsidP="00D60411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Dikli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S. (2010). The nature of automated essay scoring feedback.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(1), 99-134.</w:t>
      </w:r>
    </w:p>
    <w:p w14:paraId="454EA02B" w14:textId="77777777" w:rsidR="00EA45DD" w:rsidRPr="00D60411" w:rsidRDefault="00EA45DD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36A2F" w14:textId="11166233" w:rsidR="001B6F9A" w:rsidRPr="00D60411" w:rsidRDefault="001B6F9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hAnsi="Times New Roman" w:cs="Times New Roman"/>
          <w:sz w:val="24"/>
          <w:szCs w:val="24"/>
        </w:rPr>
        <w:t>Dikli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, S. (2016). Use of an automated essay scoring system in a multi-draft ESL writing class. In M. A. Christison &amp; N. Saville (Eds.), </w:t>
      </w:r>
      <w:r w:rsidRPr="00D60411">
        <w:rPr>
          <w:rFonts w:ascii="Times New Roman" w:hAnsi="Times New Roman" w:cs="Times New Roman"/>
          <w:i/>
          <w:sz w:val="24"/>
          <w:szCs w:val="24"/>
        </w:rPr>
        <w:t xml:space="preserve">Advancing the field of language assessment: Papers from TIRF doctoral dissertation grantees. Studies in Language Testing 46 </w:t>
      </w:r>
      <w:r w:rsidRPr="00D60411">
        <w:rPr>
          <w:rFonts w:ascii="Times New Roman" w:hAnsi="Times New Roman" w:cs="Times New Roman"/>
          <w:sz w:val="24"/>
          <w:szCs w:val="24"/>
        </w:rPr>
        <w:t>(pp. 57-81).</w:t>
      </w:r>
      <w:r w:rsidRPr="00D604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24ED81BD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970275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hAnsi="Times New Roman" w:cs="Times New Roman"/>
          <w:sz w:val="24"/>
          <w:szCs w:val="24"/>
        </w:rPr>
        <w:t>Ebyary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>, K., &amp;</w:t>
      </w:r>
      <w:proofErr w:type="spellStart"/>
      <w:r w:rsidRPr="00D60411">
        <w:rPr>
          <w:rFonts w:ascii="Times New Roman" w:hAnsi="Times New Roman" w:cs="Times New Roman"/>
          <w:sz w:val="24"/>
          <w:szCs w:val="24"/>
        </w:rPr>
        <w:t>Windeatt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, S. (2010). The impact of computer-based feedback on students’ written work. </w:t>
      </w:r>
      <w:r w:rsidRPr="00D60411">
        <w:rPr>
          <w:rFonts w:ascii="Times New Roman" w:hAnsi="Times New Roman" w:cs="Times New Roman"/>
          <w:i/>
          <w:sz w:val="24"/>
          <w:szCs w:val="24"/>
        </w:rPr>
        <w:t>International Journal of English Studies, 10</w:t>
      </w:r>
      <w:r w:rsidRPr="00D60411">
        <w:rPr>
          <w:rFonts w:ascii="Times New Roman" w:hAnsi="Times New Roman" w:cs="Times New Roman"/>
          <w:sz w:val="24"/>
          <w:szCs w:val="24"/>
        </w:rPr>
        <w:t>(2), 121-142.</w:t>
      </w:r>
    </w:p>
    <w:p w14:paraId="2A461155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13A0A6" w14:textId="5C7C3869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Educational Testing Service (ETS). (n.d.).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E-rater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34DB" w:rsidRPr="00D6041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http://www.ets.org/erater/about</w:t>
      </w:r>
    </w:p>
    <w:p w14:paraId="5506F80A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80F622" w14:textId="77777777" w:rsidR="002B3392" w:rsidRPr="00D60411" w:rsidRDefault="00FA34DB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color w:val="000000"/>
          <w:sz w:val="24"/>
          <w:szCs w:val="24"/>
        </w:rPr>
        <w:t>Elliot, S. (2000</w:t>
      </w:r>
      <w:r w:rsidR="002B3392"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2B3392"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study of expert scoring and </w:t>
      </w:r>
      <w:proofErr w:type="spellStart"/>
      <w:r w:rsidR="002B3392"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="002B3392"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scoring accuracy</w:t>
      </w:r>
    </w:p>
    <w:p w14:paraId="3305F1BE" w14:textId="05D31087" w:rsidR="002B3392" w:rsidRPr="00D60411" w:rsidRDefault="002B3392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for dimensional scoring of Grade 11 student writing responses 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(RB- 397). Vantage Learning.</w:t>
      </w:r>
    </w:p>
    <w:p w14:paraId="0617DF31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DA141F" w14:textId="2EA372CB" w:rsidR="00F1409E" w:rsidRPr="00D60411" w:rsidRDefault="00FA34DB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lastRenderedPageBreak/>
        <w:t>Elliot, S. (2000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A true score study of </w:t>
      </w:r>
      <w:proofErr w:type="spellStart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>IntelliMetric</w:t>
      </w:r>
      <w:proofErr w:type="spellEnd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accuracy for holistic and dimensional scoring of college entry-level writing program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 (RB-407)</w:t>
      </w:r>
      <w:r w:rsidR="00AE0137" w:rsidRPr="00D60411">
        <w:rPr>
          <w:rFonts w:ascii="Times New Roman" w:eastAsia="Times New Roman" w:hAnsi="Times New Roman" w:cs="Times New Roman"/>
          <w:sz w:val="24"/>
          <w:szCs w:val="24"/>
        </w:rPr>
        <w:t>. Vantage Learning.</w:t>
      </w:r>
    </w:p>
    <w:p w14:paraId="3542C161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017117" w14:textId="3933F1BB" w:rsidR="00F1409E" w:rsidRPr="00D60411" w:rsidRDefault="00FA34DB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Elliot, S. (2001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About </w:t>
      </w:r>
      <w:proofErr w:type="spellStart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>IntelliMetric</w:t>
      </w:r>
      <w:proofErr w:type="spellEnd"/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 (PB-540)</w:t>
      </w:r>
      <w:r w:rsidR="00AE0137" w:rsidRPr="00D60411">
        <w:rPr>
          <w:rFonts w:ascii="Times New Roman" w:eastAsia="Times New Roman" w:hAnsi="Times New Roman" w:cs="Times New Roman"/>
          <w:sz w:val="24"/>
          <w:szCs w:val="24"/>
        </w:rPr>
        <w:t>. Vantage Learning.</w:t>
      </w:r>
    </w:p>
    <w:p w14:paraId="1B5C6ACE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7A2672" w14:textId="1BC45A40" w:rsidR="00F1409E" w:rsidRPr="00D60411" w:rsidRDefault="00FA34DB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Elliot, S. (2001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Applying </w:t>
      </w:r>
      <w:proofErr w:type="spellStart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>IntelliMetric</w:t>
      </w:r>
      <w:proofErr w:type="spellEnd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Technology to the scoring of 3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rd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and 8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grade standardized writing assessments 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>(RB-524)</w:t>
      </w:r>
      <w:r w:rsidR="00AE0137" w:rsidRPr="00D60411">
        <w:rPr>
          <w:rFonts w:ascii="Times New Roman" w:eastAsia="Times New Roman" w:hAnsi="Times New Roman" w:cs="Times New Roman"/>
          <w:sz w:val="24"/>
          <w:szCs w:val="24"/>
        </w:rPr>
        <w:t>. Vantage Learning.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21B370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EDA93A" w14:textId="2DDF7A74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Elliot, S. (2002).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A study of expert scori</w:t>
      </w:r>
      <w:r w:rsidR="00FA34DB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ng, standard human scoring and </w:t>
      </w:r>
      <w:proofErr w:type="spellStart"/>
      <w:r w:rsidR="00FA34DB" w:rsidRPr="00D60411">
        <w:rPr>
          <w:rFonts w:ascii="Times New Roman" w:eastAsia="Times New Roman" w:hAnsi="Times New Roman" w:cs="Times New Roman"/>
          <w:i/>
          <w:sz w:val="24"/>
          <w:szCs w:val="24"/>
        </w:rPr>
        <w:t>IntelliMetric</w:t>
      </w:r>
      <w:proofErr w:type="spellEnd"/>
      <w:r w:rsidR="00FA34DB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scoring accuracy for statewide eighth grade writing responses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(RB-726)</w:t>
      </w:r>
      <w:r w:rsidR="00AE0137" w:rsidRPr="00D60411">
        <w:rPr>
          <w:rFonts w:ascii="Times New Roman" w:eastAsia="Times New Roman" w:hAnsi="Times New Roman" w:cs="Times New Roman"/>
          <w:sz w:val="24"/>
          <w:szCs w:val="24"/>
        </w:rPr>
        <w:t>. Vantage Learning.</w:t>
      </w:r>
    </w:p>
    <w:p w14:paraId="2381F23C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36AB4F" w14:textId="77777777" w:rsidR="002B3392" w:rsidRPr="00D60411" w:rsidRDefault="002B3392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Elliott, S. (2002). </w:t>
      </w:r>
      <w:proofErr w:type="spellStart"/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Analytic Scoring practitioner’s guide to scientifically based</w:t>
      </w:r>
    </w:p>
    <w:p w14:paraId="0B56C26E" w14:textId="79FFC1C6" w:rsidR="002B3392" w:rsidRPr="00D60411" w:rsidRDefault="002B3392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MY Access research 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(RB- 759)</w:t>
      </w:r>
      <w:r w:rsidR="00AE0137" w:rsidRPr="00D60411">
        <w:rPr>
          <w:rFonts w:ascii="Times New Roman" w:hAnsi="Times New Roman" w:cs="Times New Roman"/>
          <w:color w:val="000000"/>
          <w:sz w:val="24"/>
          <w:szCs w:val="24"/>
        </w:rPr>
        <w:t>. Vantage Learning.</w:t>
      </w:r>
    </w:p>
    <w:p w14:paraId="1A6DA970" w14:textId="77777777" w:rsidR="002B3392" w:rsidRPr="00D60411" w:rsidRDefault="002B3392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09FF5B" w14:textId="690FB2FA" w:rsidR="00F1409E" w:rsidRPr="00D60411" w:rsidRDefault="009A5469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Elliot, S. (2003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>A true score study of 11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grade student writing responses using </w:t>
      </w:r>
      <w:proofErr w:type="spellStart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>IntelliMetric</w:t>
      </w:r>
      <w:proofErr w:type="spellEnd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Version 9.0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>(RB-786)</w:t>
      </w:r>
      <w:r w:rsidR="00AE0137" w:rsidRPr="00D60411">
        <w:rPr>
          <w:rFonts w:ascii="Times New Roman" w:eastAsia="Times New Roman" w:hAnsi="Times New Roman" w:cs="Times New Roman"/>
          <w:sz w:val="24"/>
          <w:szCs w:val="24"/>
        </w:rPr>
        <w:t>. Vantage Learning.</w:t>
      </w:r>
    </w:p>
    <w:p w14:paraId="269645D0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010ADC" w14:textId="584BBD12" w:rsidR="00F1409E" w:rsidRPr="00D60411" w:rsidRDefault="009A5469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Elliot, S. (2003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Assessing the accuracy of </w:t>
      </w:r>
      <w:proofErr w:type="spellStart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>IntelliMetric</w:t>
      </w:r>
      <w:proofErr w:type="spellEnd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for scoring a district- wide writing assessment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 (RB-806)</w:t>
      </w:r>
      <w:r w:rsidR="00AE0137" w:rsidRPr="00D60411">
        <w:rPr>
          <w:rFonts w:ascii="Times New Roman" w:eastAsia="Times New Roman" w:hAnsi="Times New Roman" w:cs="Times New Roman"/>
          <w:sz w:val="24"/>
          <w:szCs w:val="24"/>
        </w:rPr>
        <w:t>. Vantage Learning.</w:t>
      </w:r>
    </w:p>
    <w:p w14:paraId="390A9302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B67B95" w14:textId="01D121A9" w:rsidR="00F1409E" w:rsidRPr="00D60411" w:rsidRDefault="009A5469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Elliot, S. (2003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How does </w:t>
      </w:r>
      <w:proofErr w:type="spellStart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>IntelliMetric</w:t>
      </w:r>
      <w:proofErr w:type="spellEnd"/>
      <w:r w:rsidR="00F1409E"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score essay responses?</w:t>
      </w:r>
      <w:r w:rsidR="00F1409E" w:rsidRPr="00D60411">
        <w:rPr>
          <w:rFonts w:ascii="Times New Roman" w:eastAsia="Times New Roman" w:hAnsi="Times New Roman" w:cs="Times New Roman"/>
          <w:sz w:val="24"/>
          <w:szCs w:val="24"/>
        </w:rPr>
        <w:t xml:space="preserve"> (RB-929)</w:t>
      </w:r>
      <w:r w:rsidR="00AE0137" w:rsidRPr="00D60411">
        <w:rPr>
          <w:rFonts w:ascii="Times New Roman" w:eastAsia="Times New Roman" w:hAnsi="Times New Roman" w:cs="Times New Roman"/>
          <w:sz w:val="24"/>
          <w:szCs w:val="24"/>
        </w:rPr>
        <w:t>. Vantage Learning.</w:t>
      </w:r>
    </w:p>
    <w:p w14:paraId="24AFE463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D97AF7" w14:textId="50B4FDEC" w:rsidR="00135C3A" w:rsidRPr="00D60411" w:rsidRDefault="00135C3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Elliot, S. (2003).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IntelliMetric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From here to </w:t>
      </w:r>
      <w:r w:rsidR="009A5469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validity. In M.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Jill C. Burstein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Automated essay scoring: A cross disciplinary approach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Lawrence Erlbaum.</w:t>
      </w:r>
    </w:p>
    <w:p w14:paraId="544F16C4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295084" w14:textId="77777777" w:rsidR="00E232ED" w:rsidRPr="00D60411" w:rsidRDefault="00E232ED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Enright, M., &amp; Quinlan, M. (2010).  </w:t>
      </w:r>
      <w:r w:rsidRPr="00D60411">
        <w:rPr>
          <w:rStyle w:val="cit-first-element"/>
          <w:rFonts w:ascii="Times New Roman" w:hAnsi="Times New Roman" w:cs="Times New Roman"/>
          <w:sz w:val="24"/>
          <w:szCs w:val="24"/>
        </w:rPr>
        <w:t>Complementing human judgment of essays written by English language learners with e-rater</w:t>
      </w:r>
      <w:r w:rsidRPr="00D60411">
        <w:rPr>
          <w:rStyle w:val="cit-first-element"/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D60411">
        <w:rPr>
          <w:rStyle w:val="cit-first-element"/>
          <w:rFonts w:ascii="Times New Roman" w:hAnsi="Times New Roman" w:cs="Times New Roman"/>
          <w:sz w:val="24"/>
          <w:szCs w:val="24"/>
        </w:rPr>
        <w:t xml:space="preserve"> scoring.</w:t>
      </w:r>
      <w:r w:rsidRPr="00D60411">
        <w:rPr>
          <w:rFonts w:ascii="Times New Roman" w:hAnsi="Times New Roman" w:cs="Times New Roman"/>
          <w:sz w:val="24"/>
          <w:szCs w:val="24"/>
        </w:rPr>
        <w:t xml:space="preserve">  </w:t>
      </w:r>
      <w:r w:rsidRPr="00D60411">
        <w:rPr>
          <w:rFonts w:ascii="Times New Roman" w:hAnsi="Times New Roman" w:cs="Times New Roman"/>
          <w:i/>
          <w:sz w:val="24"/>
          <w:szCs w:val="24"/>
        </w:rPr>
        <w:t xml:space="preserve">Language Testing, </w:t>
      </w:r>
      <w:r w:rsidRPr="00D60411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27</w:t>
      </w:r>
      <w:r w:rsidRPr="00D60411">
        <w:rPr>
          <w:rStyle w:val="cit-sep"/>
          <w:rFonts w:ascii="Times New Roman" w:hAnsi="Times New Roman" w:cs="Times New Roman"/>
          <w:iCs/>
          <w:sz w:val="24"/>
          <w:szCs w:val="24"/>
        </w:rPr>
        <w:t>(</w:t>
      </w:r>
      <w:r w:rsidRPr="00D60411">
        <w:rPr>
          <w:rStyle w:val="cit-issue"/>
          <w:rFonts w:ascii="Times New Roman" w:hAnsi="Times New Roman" w:cs="Times New Roman"/>
          <w:iCs/>
          <w:sz w:val="24"/>
          <w:szCs w:val="24"/>
        </w:rPr>
        <w:t>3</w:t>
      </w:r>
      <w:r w:rsidRPr="00D60411">
        <w:rPr>
          <w:rStyle w:val="cit-sep"/>
          <w:rFonts w:ascii="Times New Roman" w:hAnsi="Times New Roman" w:cs="Times New Roman"/>
          <w:iCs/>
          <w:sz w:val="24"/>
          <w:szCs w:val="24"/>
        </w:rPr>
        <w:t xml:space="preserve">), </w:t>
      </w:r>
      <w:r w:rsidRPr="00D60411">
        <w:rPr>
          <w:rStyle w:val="cit-first-page"/>
          <w:rFonts w:ascii="Times New Roman" w:hAnsi="Times New Roman" w:cs="Times New Roman"/>
          <w:iCs/>
          <w:sz w:val="24"/>
          <w:szCs w:val="24"/>
        </w:rPr>
        <w:t>317</w:t>
      </w:r>
      <w:r w:rsidRPr="00D60411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D60411">
        <w:rPr>
          <w:rStyle w:val="cit-last-page"/>
          <w:rFonts w:ascii="Times New Roman" w:hAnsi="Times New Roman" w:cs="Times New Roman"/>
          <w:iCs/>
          <w:sz w:val="24"/>
          <w:szCs w:val="24"/>
        </w:rPr>
        <w:t>334.</w:t>
      </w:r>
    </w:p>
    <w:p w14:paraId="4102C6B3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8D867D" w14:textId="7719A57F" w:rsidR="00135C3A" w:rsidRPr="00D60411" w:rsidRDefault="00135C3A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Ericsson, P. F. (2006). The meaning of meaning. In P. F. Ericsson &amp; R. Haswell (Eds.), </w:t>
      </w:r>
      <w:r w:rsidRPr="00D60411">
        <w:rPr>
          <w:rFonts w:ascii="Times New Roman" w:hAnsi="Times New Roman" w:cs="Times New Roman"/>
          <w:i/>
          <w:sz w:val="24"/>
          <w:szCs w:val="24"/>
        </w:rPr>
        <w:t>Machine scoring of human essays: Truth of consequences</w:t>
      </w:r>
      <w:r w:rsidRPr="00D60411">
        <w:rPr>
          <w:rFonts w:ascii="Times New Roman" w:hAnsi="Times New Roman" w:cs="Times New Roman"/>
          <w:sz w:val="24"/>
          <w:szCs w:val="24"/>
        </w:rPr>
        <w:t xml:space="preserve"> (pp. 28-37). Utah State University Press. </w:t>
      </w:r>
    </w:p>
    <w:p w14:paraId="2A6D2B80" w14:textId="77777777" w:rsidR="00135C3A" w:rsidRPr="00D60411" w:rsidRDefault="00135C3A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92A88EB" w14:textId="4D47D65F" w:rsidR="001A2453" w:rsidRPr="00D60411" w:rsidRDefault="001A2453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Evanini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K., Heilman, M., Wang, X., &amp; Blanchard, D. (2015).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Automated scoring for the TOEFL Junior® Comprehensive Writing and Speaking Test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(Research Report RR-15-09). Educational Testing Service.</w:t>
      </w:r>
    </w:p>
    <w:p w14:paraId="398AE467" w14:textId="77777777" w:rsidR="0010244B" w:rsidRPr="00D60411" w:rsidRDefault="0010244B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134A01" w14:textId="6AC84A46" w:rsidR="0010244B" w:rsidRPr="00D60411" w:rsidRDefault="0010244B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0244B">
        <w:rPr>
          <w:rFonts w:ascii="Times New Roman" w:eastAsia="Times New Roman" w:hAnsi="Times New Roman" w:cs="Times New Roman"/>
          <w:sz w:val="24"/>
          <w:szCs w:val="24"/>
        </w:rPr>
        <w:t xml:space="preserve">Faseeh, M., Jaleel, A., Iqbal, N., Ghani, A., </w:t>
      </w:r>
      <w:proofErr w:type="spellStart"/>
      <w:r w:rsidRPr="0010244B">
        <w:rPr>
          <w:rFonts w:ascii="Times New Roman" w:eastAsia="Times New Roman" w:hAnsi="Times New Roman" w:cs="Times New Roman"/>
          <w:sz w:val="24"/>
          <w:szCs w:val="24"/>
        </w:rPr>
        <w:t>Abdusalomov</w:t>
      </w:r>
      <w:proofErr w:type="spellEnd"/>
      <w:r w:rsidRPr="0010244B">
        <w:rPr>
          <w:rFonts w:ascii="Times New Roman" w:eastAsia="Times New Roman" w:hAnsi="Times New Roman" w:cs="Times New Roman"/>
          <w:sz w:val="24"/>
          <w:szCs w:val="24"/>
        </w:rPr>
        <w:t xml:space="preserve">, A., Mehmood, A., &amp; Cho, Y. I. (2024). Hybrid approach to automated essay scoring: Integrating deep learning embeddings with handcrafted linguistic features for improved accuracy. </w:t>
      </w:r>
      <w:r w:rsidRPr="0010244B">
        <w:rPr>
          <w:rFonts w:ascii="Times New Roman" w:eastAsia="Times New Roman" w:hAnsi="Times New Roman" w:cs="Times New Roman"/>
          <w:i/>
          <w:iCs/>
          <w:sz w:val="24"/>
          <w:szCs w:val="24"/>
        </w:rPr>
        <w:t>Mathematics</w:t>
      </w:r>
      <w:r w:rsidRPr="001024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244B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10244B">
        <w:rPr>
          <w:rFonts w:ascii="Times New Roman" w:eastAsia="Times New Roman" w:hAnsi="Times New Roman" w:cs="Times New Roman"/>
          <w:sz w:val="24"/>
          <w:szCs w:val="24"/>
        </w:rPr>
        <w:t>(21).</w:t>
      </w:r>
      <w:r w:rsidR="001A01C2"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1A01C2"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https://doi.org/10.3390/math12213416</w:t>
        </w:r>
      </w:hyperlink>
    </w:p>
    <w:p w14:paraId="2FD37AC9" w14:textId="77777777" w:rsidR="001A2453" w:rsidRPr="00D60411" w:rsidRDefault="001A2453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212B423" w14:textId="1EB87AE0" w:rsidR="007D74B4" w:rsidRPr="00D60411" w:rsidRDefault="007D74B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Fink, A., Gombert, S., Liu, T., </w:t>
      </w: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Drachsler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H., &amp; Frey, A. (2024). A hierarchical rater model approach for integrating automated essay scoring models.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für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Psychologie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>. https://econtent.hogrefe.com/doi/full/10.1027/2151-2604/a000567</w:t>
      </w:r>
    </w:p>
    <w:p w14:paraId="79F838B1" w14:textId="77777777" w:rsidR="007D74B4" w:rsidRPr="00D60411" w:rsidRDefault="007D74B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319A036" w14:textId="518F5DEA" w:rsidR="00484C41" w:rsidRPr="00D60411" w:rsidRDefault="00484C41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Firoozi, T., Bulut, O., &amp; Gierl, M. (2023). Language models in automated essay scoring: Insights for the Turkish language.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Assessment Tools in Education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(Special Issue), 149-163.</w:t>
      </w:r>
    </w:p>
    <w:p w14:paraId="08AEBF0A" w14:textId="77777777" w:rsidR="00484C41" w:rsidRPr="00D60411" w:rsidRDefault="00484C41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F1A3B92" w14:textId="77777777" w:rsidR="00135C3A" w:rsidRPr="00D60411" w:rsidRDefault="00135C3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Foltz, P. W. (1996). Latent Semantic Analysis for text-based research.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Behavior Research Methods, Instruments and Computers, 28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197-202. </w:t>
      </w:r>
    </w:p>
    <w:p w14:paraId="0C6C45FB" w14:textId="77777777" w:rsidR="00135C3A" w:rsidRPr="00D60411" w:rsidRDefault="00135C3A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4B9CFD4B" w14:textId="1AD72343" w:rsidR="00F34170" w:rsidRPr="00D60411" w:rsidRDefault="00F3417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Foltz, P. W., Laham, D., &amp; Landauer, T. K. (1999). Automated essay scoring: Applications to educational technology.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Edmedia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+ innovate learning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(pp. 939-944). Association for the Advancement of Computing in Education (AACE). </w:t>
      </w:r>
      <w:hyperlink r:id="rId12" w:history="1">
        <w:r w:rsidR="00B524C5"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https://www.learntechlib.org/p/6607/</w:t>
        </w:r>
      </w:hyperlink>
    </w:p>
    <w:p w14:paraId="2351C3B7" w14:textId="77777777" w:rsidR="00B524C5" w:rsidRPr="00D60411" w:rsidRDefault="00B524C5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353EB8" w14:textId="56A0353F" w:rsidR="00B524C5" w:rsidRPr="00D60411" w:rsidRDefault="00B524C5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Foltz, P. W., Streeter, L. A., Lochbaum, K. E., &amp; Landauer, T. K. (2013). Implementation and applications of the intelligent essay assessor.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In M. D. </w:t>
      </w: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&amp; J. Burstein (Eds.).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automated essay evaluation: Current applications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and new directions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(pp. 27- 31). Routledge. </w:t>
      </w:r>
      <w:hyperlink r:id="rId13" w:history="1">
        <w:r w:rsidR="00AD0677"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http://wordvec.colorado.edu/papers/Foltz_2013.pdf</w:t>
        </w:r>
      </w:hyperlink>
    </w:p>
    <w:p w14:paraId="2E5063F1" w14:textId="77777777" w:rsidR="00AD0677" w:rsidRPr="00D60411" w:rsidRDefault="00AD0677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8E0DEE" w14:textId="53262AB6" w:rsidR="00AD0677" w:rsidRPr="00D60411" w:rsidRDefault="00AD0677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Ghazawi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R., &amp; Simpson, E. (2024). Automated essay scoring in Arabic: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dataset and analysis of a BERT-based system.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preprint arXiv:2407.11212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" w:history="1">
        <w:r w:rsidRPr="00AD06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https://doi.org/10.48550/arXiv.2407.11212</w:t>
        </w:r>
      </w:hyperlink>
    </w:p>
    <w:p w14:paraId="01C15FE6" w14:textId="77777777" w:rsidR="00AD0677" w:rsidRPr="00D60411" w:rsidRDefault="00AD0677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AD03A9" w14:textId="667250D2" w:rsidR="00FF7BF9" w:rsidRPr="00D60411" w:rsidRDefault="00FF7BF9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Grami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G. (2020). An evaluation of online and automated English writing assistants: Collocations and idioms checkers.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Emerging Technologies in Learning (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iJET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(4), 218-226.  </w:t>
      </w:r>
    </w:p>
    <w:p w14:paraId="5F6BCDE0" w14:textId="77777777" w:rsidR="00FF7BF9" w:rsidRPr="00D60411" w:rsidRDefault="00FF7BF9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3E5107" w14:textId="77777777" w:rsidR="001647EB" w:rsidRPr="00D60411" w:rsidRDefault="001647EB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Grimes, D., &amp; Warschauer, M. (2010). </w:t>
      </w:r>
      <w:hyperlink r:id="rId15" w:history="1">
        <w:r w:rsidRPr="00D60411">
          <w:rPr>
            <w:rFonts w:ascii="Times New Roman" w:eastAsia="Times New Roman" w:hAnsi="Times New Roman" w:cs="Times New Roman"/>
            <w:sz w:val="24"/>
            <w:szCs w:val="24"/>
          </w:rPr>
          <w:t>Utility in a fallible tool: A multi-site case study of automated writing evaluation</w:t>
        </w:r>
      </w:hyperlink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Journal of Technology, Language, and Assessment, 8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(6), 1-43.</w:t>
      </w:r>
    </w:p>
    <w:p w14:paraId="43B781C3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9F85E" w14:textId="77777777" w:rsidR="00B6113B" w:rsidRPr="00D60411" w:rsidRDefault="00B6113B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Guo, L., Crossley, S. A., &amp; McNamara, D. S. (2013). Predicting human judgments of essay quality in both integrated and independent second language writing samples: A comparison study.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Assessing Writing, 18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(3), 218-238.</w:t>
      </w:r>
    </w:p>
    <w:p w14:paraId="1DBA28E2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F2DF6" w14:textId="57F7D40D" w:rsidR="008F18EC" w:rsidRPr="00D60411" w:rsidRDefault="008F18E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Haberman, S. J. (2011).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Use of e-rater in scoring of the TOEFL iBT writing test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Memorandum RM-11-25). Educational Testing Service.</w:t>
      </w:r>
    </w:p>
    <w:p w14:paraId="0652F144" w14:textId="77777777" w:rsidR="001647EB" w:rsidRPr="00D60411" w:rsidRDefault="001647EB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F592A4" w14:textId="4A7E1E0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Hamp-Lyons, L. (2001). Fourth generation wri</w:t>
      </w:r>
      <w:r w:rsidR="00013216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ting assessment. In T. Silva &amp;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 K. Matsuda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On Second Language Writing </w:t>
      </w:r>
      <w:r w:rsidR="00013216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(pp. 117-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125). Lawrence Erlbaum.</w:t>
      </w:r>
    </w:p>
    <w:p w14:paraId="6B81477B" w14:textId="77777777" w:rsidR="00FF61A0" w:rsidRPr="00D60411" w:rsidRDefault="00FF61A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557246" w14:textId="53580131" w:rsidR="00FF61A0" w:rsidRPr="00D60411" w:rsidRDefault="00FF61A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Hannah, L., Jang, E. E., Shah, M., &amp; Gupta, V. (2023). Validity arguments for automated essay scoring of young students’ writing traits.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, 1-22.</w:t>
      </w:r>
    </w:p>
    <w:p w14:paraId="600790E4" w14:textId="77777777" w:rsidR="00F04524" w:rsidRPr="00D60411" w:rsidRDefault="00F0452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4E6993" w14:textId="01A8E21D" w:rsidR="00F920F8" w:rsidRPr="00D60411" w:rsidRDefault="00F920F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Higgins, D., Ramineni, C., &amp;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(2015). The use of learner corpora for automated scoring of written and spoken responses. In S. Granger, G.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Gilquin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F. Meunier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The Cambridge handbook of learner corpus research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(pp. 587-586)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Cambridge University Press.</w:t>
      </w:r>
    </w:p>
    <w:p w14:paraId="6434F1B6" w14:textId="3060BCCB" w:rsidR="00F920F8" w:rsidRPr="00D60411" w:rsidRDefault="00F920F8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7E5652" w14:textId="38E4F296" w:rsidR="00CE2B5D" w:rsidRPr="00D60411" w:rsidRDefault="00CE2B5D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Hockly, N. (2019). Automated writing evaluation.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Journal, 73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(1), 82-88. </w:t>
      </w:r>
    </w:p>
    <w:p w14:paraId="0A3782D4" w14:textId="77777777" w:rsidR="00CE2B5D" w:rsidRPr="00D60411" w:rsidRDefault="00CE2B5D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CCD841" w14:textId="428ED9C6" w:rsidR="003C21B6" w:rsidRPr="00D60411" w:rsidRDefault="003C21B6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Ifenthaler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>, D. (202</w:t>
      </w:r>
      <w:r w:rsidR="00907875" w:rsidRPr="00D604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). Automated essay scoring systems. In</w:t>
      </w:r>
      <w:r w:rsidR="00907875" w:rsidRPr="00D60411">
        <w:rPr>
          <w:rFonts w:ascii="Times New Roman" w:eastAsia="Times New Roman" w:hAnsi="Times New Roman" w:cs="Times New Roman"/>
          <w:sz w:val="24"/>
          <w:szCs w:val="24"/>
        </w:rPr>
        <w:t xml:space="preserve"> O.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875" w:rsidRPr="00D60411">
        <w:rPr>
          <w:rFonts w:ascii="Times New Roman" w:hAnsi="Times New Roman" w:cs="Times New Roman"/>
          <w:sz w:val="24"/>
          <w:szCs w:val="24"/>
        </w:rPr>
        <w:t xml:space="preserve">Zawacki-Richter &amp; I. Jung (Eds.).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open, distance and digital education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(pp. 1-15). Springer.</w:t>
      </w:r>
    </w:p>
    <w:p w14:paraId="0F62ABD5" w14:textId="77777777" w:rsidR="003C21B6" w:rsidRPr="00D60411" w:rsidRDefault="003C21B6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BE67C8" w14:textId="77777777" w:rsidR="00F04524" w:rsidRPr="00D60411" w:rsidRDefault="00F04524" w:rsidP="00D60411">
      <w:pPr>
        <w:pStyle w:val="NormalWeb"/>
        <w:spacing w:before="0" w:beforeAutospacing="0" w:after="0" w:afterAutospacing="0"/>
        <w:ind w:left="720" w:hanging="720"/>
      </w:pPr>
      <w:r w:rsidRPr="00D60411">
        <w:t xml:space="preserve">James, C. L. (2006). Validating a computerized scoring system for assessing writing and placing students in composition courses. </w:t>
      </w:r>
      <w:r w:rsidRPr="00D60411">
        <w:rPr>
          <w:i/>
          <w:iCs/>
        </w:rPr>
        <w:t>Assessing Writing</w:t>
      </w:r>
      <w:r w:rsidRPr="00D60411">
        <w:t xml:space="preserve">, </w:t>
      </w:r>
      <w:r w:rsidRPr="00D60411">
        <w:rPr>
          <w:i/>
          <w:iCs/>
        </w:rPr>
        <w:t>11</w:t>
      </w:r>
      <w:r w:rsidRPr="00D60411">
        <w:t>, 167-178.</w:t>
      </w:r>
    </w:p>
    <w:p w14:paraId="65C4D21A" w14:textId="3C239A02" w:rsidR="009E3F86" w:rsidRPr="00D60411" w:rsidRDefault="009E3F86" w:rsidP="00D60411">
      <w:pPr>
        <w:pStyle w:val="NormalWeb"/>
        <w:ind w:left="720" w:hanging="720"/>
      </w:pPr>
      <w:r w:rsidRPr="00D60411">
        <w:t xml:space="preserve">Jong, Y. J., Kim, Y. J., &amp; Ri, O. C. (2023). Review of feedback in automated essay scoring. </w:t>
      </w:r>
      <w:proofErr w:type="spellStart"/>
      <w:r w:rsidRPr="00D60411">
        <w:rPr>
          <w:i/>
          <w:iCs/>
        </w:rPr>
        <w:t>arXiv</w:t>
      </w:r>
      <w:proofErr w:type="spellEnd"/>
      <w:r w:rsidRPr="00D60411">
        <w:rPr>
          <w:i/>
          <w:iCs/>
        </w:rPr>
        <w:t xml:space="preserve"> preprint arXiv:2307.05553</w:t>
      </w:r>
      <w:r w:rsidRPr="00D60411">
        <w:t>.</w:t>
      </w:r>
    </w:p>
    <w:p w14:paraId="530A0AB3" w14:textId="38DBD72C" w:rsidR="00E37574" w:rsidRPr="00D60411" w:rsidRDefault="00E37574" w:rsidP="00D60411">
      <w:pPr>
        <w:pStyle w:val="NormalWeb"/>
        <w:ind w:left="720" w:hanging="720"/>
      </w:pPr>
      <w:proofErr w:type="spellStart"/>
      <w:r w:rsidRPr="00D60411">
        <w:t>Kakkonen</w:t>
      </w:r>
      <w:proofErr w:type="spellEnd"/>
      <w:r w:rsidRPr="00D60411">
        <w:t xml:space="preserve">, T., Myller, N., &amp; Sutinen, E. (2004). Semi-automatic evaluation features in computer-assisted essay assessment. In V. Uskov (Ed.), </w:t>
      </w:r>
      <w:r w:rsidRPr="00D60411">
        <w:rPr>
          <w:i/>
          <w:iCs/>
        </w:rPr>
        <w:t xml:space="preserve">Cate </w:t>
      </w:r>
      <w:r w:rsidRPr="00D60411">
        <w:t>(p. 456-461). ACTA Press.</w:t>
      </w:r>
    </w:p>
    <w:p w14:paraId="4B6814A6" w14:textId="36F68BD7" w:rsidR="00E37574" w:rsidRPr="00D60411" w:rsidRDefault="00E3757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Kakkonen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T., &amp; Sutinen, E. (2008). Evaluation criteria for automatic essay assessment systems–there is much more to it than just the correlation. In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16th International Conference on Computers in Education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(pp. 111-116). </w:t>
      </w:r>
    </w:p>
    <w:p w14:paraId="1A4060A2" w14:textId="374A1FDA" w:rsidR="00BE7D84" w:rsidRPr="00D60411" w:rsidRDefault="00BE7D8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>Ke, Z., &amp; Ng, V. (2019). Automated essay scoring: A survey of the state of the art.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IJCAI</w:t>
      </w:r>
      <w:r w:rsidR="008C4DB6" w:rsidRPr="00D60411">
        <w:rPr>
          <w:rFonts w:ascii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hAnsi="Times New Roman" w:cs="Times New Roman"/>
          <w:sz w:val="24"/>
          <w:szCs w:val="24"/>
        </w:rPr>
        <w:t>19, 6300-6308</w:t>
      </w:r>
      <w:r w:rsidR="008C4DB6" w:rsidRPr="00D60411">
        <w:rPr>
          <w:rFonts w:ascii="Times New Roman" w:hAnsi="Times New Roman" w:cs="Times New Roman"/>
          <w:sz w:val="24"/>
          <w:szCs w:val="24"/>
        </w:rPr>
        <w:t>.</w:t>
      </w:r>
    </w:p>
    <w:p w14:paraId="5809BB8C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6CDC81" w14:textId="77777777" w:rsidR="00F04524" w:rsidRPr="00D60411" w:rsidRDefault="00F04524" w:rsidP="00D60411">
      <w:pPr>
        <w:pStyle w:val="NormalWeb"/>
        <w:spacing w:before="0" w:beforeAutospacing="0" w:after="0" w:afterAutospacing="0"/>
        <w:ind w:left="720" w:hanging="720"/>
      </w:pPr>
      <w:r w:rsidRPr="00D60411">
        <w:t xml:space="preserve">Kellogg, R. T., Whiteford, A. P., &amp; Quinlan, T. (2010). Does automated feedback help students learn to write? </w:t>
      </w:r>
      <w:r w:rsidRPr="00D60411">
        <w:rPr>
          <w:i/>
          <w:iCs/>
        </w:rPr>
        <w:t>Journal of Educational Computing Research</w:t>
      </w:r>
      <w:r w:rsidRPr="00D60411">
        <w:t xml:space="preserve">, </w:t>
      </w:r>
      <w:r w:rsidRPr="00D60411">
        <w:rPr>
          <w:i/>
          <w:iCs/>
        </w:rPr>
        <w:t>42</w:t>
      </w:r>
      <w:r w:rsidRPr="00D60411">
        <w:t>(2), 173-196.</w:t>
      </w:r>
    </w:p>
    <w:p w14:paraId="5353F0E4" w14:textId="77777777" w:rsidR="00027C75" w:rsidRPr="00D60411" w:rsidRDefault="00027C75" w:rsidP="00D60411">
      <w:pPr>
        <w:pStyle w:val="NormalWeb"/>
        <w:spacing w:before="0" w:beforeAutospacing="0" w:after="0" w:afterAutospacing="0"/>
        <w:ind w:left="720" w:hanging="720"/>
      </w:pPr>
    </w:p>
    <w:p w14:paraId="564D453A" w14:textId="77777777" w:rsidR="00027C75" w:rsidRPr="00D60411" w:rsidRDefault="00027C75" w:rsidP="00D60411">
      <w:pPr>
        <w:pStyle w:val="NormalWeb"/>
        <w:spacing w:before="0" w:beforeAutospacing="0" w:after="0" w:afterAutospacing="0"/>
        <w:ind w:left="720" w:hanging="720"/>
      </w:pPr>
      <w:r w:rsidRPr="00D60411">
        <w:t xml:space="preserve">Klobucar, A., Elliot, N., Deess, P., </w:t>
      </w:r>
      <w:proofErr w:type="spellStart"/>
      <w:r w:rsidRPr="00D60411">
        <w:t>Rudniy</w:t>
      </w:r>
      <w:proofErr w:type="spellEnd"/>
      <w:r w:rsidRPr="00D60411">
        <w:t xml:space="preserve">, O., &amp; Joshi, K. (2013). Automated scoring in context: Rapid assessment for placed students. </w:t>
      </w:r>
      <w:r w:rsidRPr="00D60411">
        <w:rPr>
          <w:i/>
          <w:iCs/>
        </w:rPr>
        <w:t>Assessing Writing</w:t>
      </w:r>
      <w:r w:rsidRPr="00D60411">
        <w:t xml:space="preserve">, </w:t>
      </w:r>
      <w:r w:rsidRPr="00D60411">
        <w:rPr>
          <w:i/>
          <w:iCs/>
        </w:rPr>
        <w:t>18</w:t>
      </w:r>
      <w:r w:rsidRPr="00D60411">
        <w:t>(1), 62-84.</w:t>
      </w:r>
    </w:p>
    <w:p w14:paraId="6D659936" w14:textId="77777777" w:rsidR="00F04524" w:rsidRPr="00D60411" w:rsidRDefault="00F0452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B38FF8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Kukich, K. (2000</w:t>
      </w:r>
      <w:r w:rsidR="00195EA4" w:rsidRPr="00D60411">
        <w:rPr>
          <w:rFonts w:ascii="Times New Roman" w:eastAsia="Times New Roman" w:hAnsi="Times New Roman" w:cs="Times New Roman"/>
          <w:sz w:val="24"/>
          <w:szCs w:val="24"/>
        </w:rPr>
        <w:t>, September/October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). Beyond </w:t>
      </w:r>
      <w:r w:rsidR="00195EA4" w:rsidRPr="00D60411">
        <w:rPr>
          <w:rFonts w:ascii="Times New Roman" w:eastAsia="Times New Roman" w:hAnsi="Times New Roman" w:cs="Times New Roman"/>
          <w:sz w:val="24"/>
          <w:szCs w:val="24"/>
        </w:rPr>
        <w:t xml:space="preserve">automated essay scoring.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IEEE Intelligent systems</w:t>
      </w:r>
      <w:r w:rsidR="004511E4" w:rsidRPr="00D60411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F6" w:rsidRPr="00D60411">
        <w:rPr>
          <w:rFonts w:ascii="Times New Roman" w:eastAsia="Times New Roman" w:hAnsi="Times New Roman" w:cs="Times New Roman"/>
          <w:i/>
          <w:sz w:val="24"/>
          <w:szCs w:val="24"/>
        </w:rPr>
        <w:t>The debate on automated essay grading</w:t>
      </w:r>
      <w:r w:rsidR="005A46F6" w:rsidRPr="00D60411">
        <w:rPr>
          <w:rFonts w:ascii="Times New Roman" w:eastAsia="Times New Roman" w:hAnsi="Times New Roman" w:cs="Times New Roman"/>
          <w:sz w:val="24"/>
          <w:szCs w:val="24"/>
        </w:rPr>
        <w:t>, 22-27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A717E7" w14:textId="77777777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7366C0" w14:textId="16B14D6B" w:rsidR="00801E7D" w:rsidRPr="00D60411" w:rsidRDefault="00801E7D" w:rsidP="00D6041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60411">
        <w:rPr>
          <w:rFonts w:ascii="Times New Roman" w:hAnsi="Times New Roman" w:cs="Times New Roman"/>
          <w:color w:val="auto"/>
          <w:sz w:val="24"/>
          <w:szCs w:val="24"/>
        </w:rPr>
        <w:t xml:space="preserve">Kyle, K., &amp; Crossley, S. A. (2015). Automatically assessing lexical sophistication: Indices, tools, findings, and application. </w:t>
      </w:r>
      <w:r w:rsidRPr="00D60411">
        <w:rPr>
          <w:rFonts w:ascii="Times New Roman" w:hAnsi="Times New Roman" w:cs="Times New Roman"/>
          <w:i/>
          <w:iCs/>
          <w:color w:val="auto"/>
          <w:sz w:val="24"/>
          <w:szCs w:val="24"/>
        </w:rPr>
        <w:t>TESOL Quarterly, 49</w:t>
      </w:r>
      <w:r w:rsidRPr="00D60411">
        <w:rPr>
          <w:rFonts w:ascii="Times New Roman" w:hAnsi="Times New Roman" w:cs="Times New Roman"/>
          <w:color w:val="auto"/>
          <w:sz w:val="24"/>
          <w:szCs w:val="24"/>
        </w:rPr>
        <w:t>(4), 757-786.</w:t>
      </w:r>
    </w:p>
    <w:p w14:paraId="744AED02" w14:textId="77777777" w:rsidR="00801E7D" w:rsidRPr="00D60411" w:rsidRDefault="00801E7D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4CC7AB" w14:textId="184A4522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Lai, G., Calandra, B. (2010). Examining the effects of computer-based scaffolds on novice teachers’ reflective journal writing.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Education Technology Research and Development</w:t>
      </w:r>
      <w:r w:rsidRPr="00D60411">
        <w:rPr>
          <w:rFonts w:ascii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hAnsi="Times New Roman" w:cs="Times New Roman"/>
          <w:i/>
          <w:sz w:val="24"/>
          <w:szCs w:val="24"/>
        </w:rPr>
        <w:t>58,</w:t>
      </w:r>
      <w:r w:rsidRPr="00D60411">
        <w:rPr>
          <w:rFonts w:ascii="Times New Roman" w:hAnsi="Times New Roman" w:cs="Times New Roman"/>
          <w:sz w:val="24"/>
          <w:szCs w:val="24"/>
        </w:rPr>
        <w:t xml:space="preserve"> 421-437. </w:t>
      </w:r>
    </w:p>
    <w:p w14:paraId="32FEDC74" w14:textId="6AA1F2DC" w:rsidR="006720F9" w:rsidRPr="00D60411" w:rsidRDefault="006720F9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5C267A" w14:textId="77777777" w:rsidR="00F04524" w:rsidRPr="00D60411" w:rsidRDefault="00F04524" w:rsidP="00D60411">
      <w:pPr>
        <w:pStyle w:val="NormalWeb"/>
        <w:spacing w:before="0" w:beforeAutospacing="0" w:after="0" w:afterAutospacing="0"/>
        <w:ind w:left="720" w:hanging="720"/>
        <w:contextualSpacing/>
        <w:rPr>
          <w:rFonts w:eastAsia="SimSun"/>
          <w:lang w:eastAsia="zh-CN"/>
        </w:rPr>
      </w:pPr>
      <w:r w:rsidRPr="00D60411">
        <w:t xml:space="preserve">Landauer, T. K., Laham, D., &amp; Foltz, P. W. (2003). Automatic essay assessment. </w:t>
      </w:r>
      <w:r w:rsidRPr="00D60411">
        <w:rPr>
          <w:i/>
        </w:rPr>
        <w:t>Assessment in Education,</w:t>
      </w:r>
      <w:r w:rsidRPr="00D60411">
        <w:t xml:space="preserve"> </w:t>
      </w:r>
      <w:r w:rsidRPr="00D60411">
        <w:rPr>
          <w:i/>
        </w:rPr>
        <w:t>10</w:t>
      </w:r>
      <w:r w:rsidRPr="00D60411">
        <w:t xml:space="preserve">(3), 295-308. </w:t>
      </w:r>
    </w:p>
    <w:p w14:paraId="483D1C71" w14:textId="77777777" w:rsidR="00F04524" w:rsidRPr="00D60411" w:rsidRDefault="00F0452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B78FA48" w14:textId="6352BD78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Landauer, T. K., Laham, D., &amp; Foltz, P. W. (2003).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Automated </w:t>
      </w:r>
      <w:r w:rsidR="00122AB2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essay s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coring: A cross disciplinary p</w:t>
      </w:r>
      <w:r w:rsidR="00122AB2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erspective. In M. D. </w:t>
      </w:r>
      <w:proofErr w:type="spellStart"/>
      <w:r w:rsidR="00122AB2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="00122AB2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 C. Burstein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Essay Scoring and annotation of essays with the Intelligent Essay Assessor </w:t>
      </w:r>
      <w:r w:rsidR="00122AB2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(pp. 87-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112). Lawrence Erlbaum.</w:t>
      </w:r>
      <w:r w:rsidR="005A46F6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B269731" w14:textId="77777777" w:rsidR="00F04524" w:rsidRPr="00D60411" w:rsidRDefault="00F0452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282F02B" w14:textId="6C716DDF" w:rsidR="00F1409E" w:rsidRPr="00D60411" w:rsidRDefault="00F1409E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Landauer, T. K., Laham, D., Rehder, B. &amp; Schreiner, M. E. (1997).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How well can passage meaning be derived without using word order? A comparison of Latent Semantic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Analysis and humans. </w:t>
      </w:r>
      <w:r w:rsidR="00122AB2" w:rsidRPr="00D6041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D648FA" w:rsidRPr="00D60411">
        <w:rPr>
          <w:rFonts w:ascii="Times New Roman" w:eastAsia="Times New Roman" w:hAnsi="Times New Roman" w:cs="Times New Roman"/>
          <w:sz w:val="24"/>
          <w:szCs w:val="24"/>
        </w:rPr>
        <w:t xml:space="preserve">M. R. </w:t>
      </w:r>
      <w:r w:rsidR="00D648FA" w:rsidRPr="00D60411">
        <w:rPr>
          <w:rFonts w:ascii="Times New Roman" w:hAnsi="Times New Roman" w:cs="Times New Roman"/>
          <w:sz w:val="24"/>
          <w:szCs w:val="24"/>
        </w:rPr>
        <w:t>Durrant-</w:t>
      </w:r>
      <w:proofErr w:type="spellStart"/>
      <w:r w:rsidR="00D648FA" w:rsidRPr="00D60411">
        <w:rPr>
          <w:rFonts w:ascii="Times New Roman" w:hAnsi="Times New Roman" w:cs="Times New Roman"/>
          <w:sz w:val="24"/>
          <w:szCs w:val="24"/>
        </w:rPr>
        <w:t>Peatfield</w:t>
      </w:r>
      <w:proofErr w:type="spellEnd"/>
      <w:r w:rsidR="00D648FA" w:rsidRPr="00D60411">
        <w:rPr>
          <w:rFonts w:ascii="Times New Roman" w:hAnsi="Times New Roman" w:cs="Times New Roman"/>
          <w:sz w:val="24"/>
          <w:szCs w:val="24"/>
        </w:rPr>
        <w:t xml:space="preserve">, L. K. Tyler, </w:t>
      </w:r>
      <w:r w:rsidR="00E6074F" w:rsidRPr="00D60411">
        <w:rPr>
          <w:rFonts w:ascii="Times New Roman" w:hAnsi="Times New Roman" w:cs="Times New Roman"/>
          <w:sz w:val="24"/>
          <w:szCs w:val="24"/>
        </w:rPr>
        <w:t xml:space="preserve">H. E. </w:t>
      </w:r>
      <w:r w:rsidR="00D648FA" w:rsidRPr="00D60411">
        <w:rPr>
          <w:rFonts w:ascii="Times New Roman" w:hAnsi="Times New Roman" w:cs="Times New Roman"/>
          <w:sz w:val="24"/>
          <w:szCs w:val="24"/>
        </w:rPr>
        <w:t xml:space="preserve">Moss, &amp; </w:t>
      </w:r>
      <w:r w:rsidR="00E6074F" w:rsidRPr="00D60411">
        <w:rPr>
          <w:rFonts w:ascii="Times New Roman" w:hAnsi="Times New Roman" w:cs="Times New Roman"/>
          <w:sz w:val="24"/>
          <w:szCs w:val="24"/>
        </w:rPr>
        <w:t xml:space="preserve">J. </w:t>
      </w:r>
      <w:r w:rsidR="00D648FA" w:rsidRPr="00D60411">
        <w:rPr>
          <w:rFonts w:ascii="Times New Roman" w:hAnsi="Times New Roman" w:cs="Times New Roman"/>
          <w:sz w:val="24"/>
          <w:szCs w:val="24"/>
        </w:rPr>
        <w:t>Levy</w:t>
      </w:r>
      <w:r w:rsidR="00E6074F" w:rsidRPr="00D6041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Proceedings of the 19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Annual Conference o</w:t>
      </w:r>
      <w:r w:rsidR="00122AB2" w:rsidRPr="00D60411">
        <w:rPr>
          <w:rFonts w:ascii="Times New Roman" w:eastAsia="Times New Roman" w:hAnsi="Times New Roman" w:cs="Times New Roman"/>
          <w:i/>
          <w:sz w:val="24"/>
          <w:szCs w:val="24"/>
        </w:rPr>
        <w:t>f the Cognitive Science Society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22AB2" w:rsidRPr="00D60411">
        <w:rPr>
          <w:rFonts w:ascii="Times New Roman" w:eastAsia="Times New Roman" w:hAnsi="Times New Roman" w:cs="Times New Roman"/>
          <w:sz w:val="24"/>
          <w:szCs w:val="24"/>
        </w:rPr>
        <w:t xml:space="preserve">(pp. 412-417). </w:t>
      </w:r>
      <w:r w:rsidR="002B3392" w:rsidRPr="00D60411">
        <w:rPr>
          <w:rFonts w:ascii="Times New Roman" w:eastAsia="Times New Roman" w:hAnsi="Times New Roman" w:cs="Times New Roman"/>
          <w:sz w:val="24"/>
          <w:szCs w:val="24"/>
        </w:rPr>
        <w:t xml:space="preserve">Lawrence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Erlbaum.</w:t>
      </w:r>
      <w:r w:rsidR="00D648FA"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13E1A0" w14:textId="77777777" w:rsidR="00D648FA" w:rsidRPr="00D60411" w:rsidRDefault="00D648FA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F2EDA2" w14:textId="598ED2E2" w:rsidR="0040418F" w:rsidRPr="00D60411" w:rsidRDefault="0040418F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Leacock, C., &amp; Chodorow, M. (2001).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Automatic assessment of vocabulary usage without negative evidence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(TOEFL Research Report No. 67). Educational Testing Service.</w:t>
      </w:r>
    </w:p>
    <w:p w14:paraId="2FB5B524" w14:textId="77777777" w:rsidR="0040418F" w:rsidRPr="00D60411" w:rsidRDefault="0040418F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B08D4A" w14:textId="77777777" w:rsidR="00BE05D8" w:rsidRPr="00D60411" w:rsidRDefault="00BE05D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Lee, A. V. Y., Luco, A. C., &amp; Tan, S. C. (2023). A human-centric automated essay scoring and feedback system for the development of ethical reasoning.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Educational Technology &amp; Society</w:t>
      </w:r>
      <w:r w:rsidRPr="00D60411">
        <w:rPr>
          <w:rFonts w:ascii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D60411">
        <w:rPr>
          <w:rFonts w:ascii="Times New Roman" w:hAnsi="Times New Roman" w:cs="Times New Roman"/>
          <w:sz w:val="24"/>
          <w:szCs w:val="24"/>
        </w:rPr>
        <w:t>(1), 147-159.</w:t>
      </w:r>
    </w:p>
    <w:p w14:paraId="467EF558" w14:textId="77777777" w:rsidR="00BE05D8" w:rsidRPr="00D60411" w:rsidRDefault="00BE05D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E55F30" w14:textId="6F2669CC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Lee, C., Wong, K., Cheung, W., &amp; Lee, F. (2008). Web-based essay critiquing system and EFL students’ writing: </w:t>
      </w:r>
      <w:r w:rsidR="00122AB2" w:rsidRPr="00D60411">
        <w:rPr>
          <w:rFonts w:ascii="Times New Roman" w:hAnsi="Times New Roman" w:cs="Times New Roman"/>
          <w:sz w:val="24"/>
          <w:szCs w:val="24"/>
        </w:rPr>
        <w:t>A</w:t>
      </w:r>
      <w:r w:rsidRPr="00D60411">
        <w:rPr>
          <w:rFonts w:ascii="Times New Roman" w:hAnsi="Times New Roman" w:cs="Times New Roman"/>
          <w:sz w:val="24"/>
          <w:szCs w:val="24"/>
        </w:rPr>
        <w:t xml:space="preserve"> quantitative and qualitative investigation</w:t>
      </w:r>
      <w:r w:rsidR="00122AB2" w:rsidRPr="00D60411">
        <w:rPr>
          <w:rFonts w:ascii="Times New Roman" w:hAnsi="Times New Roman" w:cs="Times New Roman"/>
          <w:sz w:val="24"/>
          <w:szCs w:val="24"/>
        </w:rPr>
        <w:t>.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Computer Assisted Language Learning,</w:t>
      </w:r>
      <w:r w:rsidR="00122AB2"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="00122AB2" w:rsidRPr="00D60411">
        <w:rPr>
          <w:rFonts w:ascii="Times New Roman" w:hAnsi="Times New Roman" w:cs="Times New Roman"/>
          <w:i/>
          <w:sz w:val="24"/>
          <w:szCs w:val="24"/>
        </w:rPr>
        <w:t>22</w:t>
      </w:r>
      <w:r w:rsidR="00122AB2" w:rsidRPr="00D60411">
        <w:rPr>
          <w:rFonts w:ascii="Times New Roman" w:hAnsi="Times New Roman" w:cs="Times New Roman"/>
          <w:sz w:val="24"/>
          <w:szCs w:val="24"/>
        </w:rPr>
        <w:t>(</w:t>
      </w:r>
      <w:r w:rsidRPr="00D60411">
        <w:rPr>
          <w:rFonts w:ascii="Times New Roman" w:hAnsi="Times New Roman" w:cs="Times New Roman"/>
          <w:sz w:val="24"/>
          <w:szCs w:val="24"/>
        </w:rPr>
        <w:t>1</w:t>
      </w:r>
      <w:r w:rsidR="00122AB2" w:rsidRPr="00D60411">
        <w:rPr>
          <w:rFonts w:ascii="Times New Roman" w:hAnsi="Times New Roman" w:cs="Times New Roman"/>
          <w:sz w:val="24"/>
          <w:szCs w:val="24"/>
        </w:rPr>
        <w:t>)</w:t>
      </w:r>
      <w:r w:rsidRPr="00D60411">
        <w:rPr>
          <w:rFonts w:ascii="Times New Roman" w:hAnsi="Times New Roman" w:cs="Times New Roman"/>
          <w:sz w:val="24"/>
          <w:szCs w:val="24"/>
        </w:rPr>
        <w:t xml:space="preserve">, 57-72. </w:t>
      </w:r>
    </w:p>
    <w:p w14:paraId="6A818DC0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7EC60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Lemaire, B., &amp; Dessus, P. (2001). A system to assess the semantic content of student essays.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Educational Computing Research, 24</w:t>
      </w:r>
      <w:r w:rsidR="00122AB2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(3), 305-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306. </w:t>
      </w:r>
    </w:p>
    <w:p w14:paraId="2AD14F39" w14:textId="77777777" w:rsidR="00430881" w:rsidRPr="00D60411" w:rsidRDefault="00430881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DCFAB7" w14:textId="31DA0651" w:rsidR="00430881" w:rsidRPr="00D60411" w:rsidRDefault="00430881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Li, W., &amp; Liu, H. (2024). Applying large language models for automated essay scoring for non-native Japanese. </w:t>
      </w:r>
      <w:r w:rsidRPr="00430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Humanities and Social Sciences Communications</w:t>
      </w:r>
      <w:r w:rsidRPr="00430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0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 w:rsidRPr="00430881">
        <w:rPr>
          <w:rFonts w:ascii="Times New Roman" w:eastAsia="Times New Roman" w:hAnsi="Times New Roman" w:cs="Times New Roman"/>
          <w:color w:val="000000"/>
          <w:sz w:val="24"/>
          <w:szCs w:val="24"/>
        </w:rPr>
        <w:t>(1), 1-15.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https://doi.org/10.1057/s41599-024-03209-9</w:t>
      </w:r>
    </w:p>
    <w:p w14:paraId="7397AC5A" w14:textId="77777777" w:rsidR="00474E98" w:rsidRPr="00D60411" w:rsidRDefault="00474E9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5717BF" w14:textId="32B7F3A5" w:rsidR="00474E98" w:rsidRPr="00D60411" w:rsidRDefault="00474E9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Link, S., Mehrzad, M., &amp; Rahimi, M. (2022). Impact of automated writing evaluation on teacher feedback, student revision, and writing improvement.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(4), 605-634.</w:t>
      </w:r>
      <w:r w:rsidR="002B6F67"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2B6F67"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https://doi.org/10.1080/09588221.2020.1743323</w:t>
        </w:r>
      </w:hyperlink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1A3C863" w14:textId="77777777" w:rsidR="00F04524" w:rsidRPr="00D60411" w:rsidRDefault="00F04524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4B4992" w14:textId="4A53F98E" w:rsidR="000E5A92" w:rsidRPr="00D60411" w:rsidRDefault="000E5A92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Loukina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A., &amp; Cahill, A. (201</w:t>
      </w:r>
      <w:r w:rsidR="00E6074F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Automated scoring across different modalities. </w:t>
      </w:r>
      <w:r w:rsidR="00E6074F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J. </w:t>
      </w:r>
      <w:r w:rsidR="00E6074F" w:rsidRPr="00D60411">
        <w:rPr>
          <w:rFonts w:ascii="Times New Roman" w:hAnsi="Times New Roman" w:cs="Times New Roman"/>
          <w:sz w:val="24"/>
          <w:szCs w:val="24"/>
        </w:rPr>
        <w:t xml:space="preserve">Tetreault, J. Burstein, C. Leacock, &amp; H. </w:t>
      </w:r>
      <w:proofErr w:type="spellStart"/>
      <w:r w:rsidR="00E6074F" w:rsidRPr="00D60411">
        <w:rPr>
          <w:rFonts w:ascii="Times New Roman" w:hAnsi="Times New Roman" w:cs="Times New Roman"/>
          <w:sz w:val="24"/>
          <w:szCs w:val="24"/>
        </w:rPr>
        <w:t>Yannakoudakis</w:t>
      </w:r>
      <w:proofErr w:type="spellEnd"/>
      <w:r w:rsidR="00E6074F" w:rsidRPr="00D60411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Proceedings of the 11th Workshop on Innovative Use of NLP for Building Educational Applications </w:t>
      </w:r>
      <w:r w:rsidR="00E6074F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(pp. 1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30-135</w:t>
      </w:r>
      <w:r w:rsidR="00E6074F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E6074F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Computational Linguistics.</w:t>
      </w:r>
    </w:p>
    <w:p w14:paraId="1A522415" w14:textId="29082083" w:rsidR="000E5A92" w:rsidRPr="00D60411" w:rsidRDefault="000E5A92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0B9EBE" w14:textId="70CC940C" w:rsidR="004A05F7" w:rsidRPr="00D60411" w:rsidRDefault="004A05F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95787847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Manning, J., Baldwin, J., &amp; Powell, N. (2025). Human versus machine: The effectiveness of ChatGPT in automated essay scoring.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Innovations in Education and Teaching International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1-14.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7" w:history="1">
        <w:r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https://doi.org/10.1080/14703297.2025.2469089</w:t>
        </w:r>
      </w:hyperlink>
    </w:p>
    <w:bookmarkEnd w:id="2"/>
    <w:p w14:paraId="516ECB5F" w14:textId="77777777" w:rsidR="004A05F7" w:rsidRPr="00D60411" w:rsidRDefault="004A05F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EA568" w14:textId="77777777" w:rsidR="00834F05" w:rsidRPr="00D60411" w:rsidRDefault="00834F05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Mat, A. C., </w:t>
      </w:r>
      <w:proofErr w:type="spellStart"/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Zulkornain</w:t>
      </w:r>
      <w:proofErr w:type="spellEnd"/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L. H., &amp; Rahman, N. A. A. (2024). Automated writing evaluation: Users’ perception and expectations.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Information and Education Technology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14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(2), 183-192.</w:t>
      </w:r>
    </w:p>
    <w:p w14:paraId="664F42C8" w14:textId="28EBE7D8" w:rsidR="00C83163" w:rsidRPr="00C83163" w:rsidRDefault="00C83163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195788459"/>
      <w:proofErr w:type="spellStart"/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>Mirzaeian</w:t>
      </w:r>
      <w:proofErr w:type="spellEnd"/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, V. R. (2025). A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omparative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valuation of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rtificial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ntelligence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coring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ersus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uman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coring of EFL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tudents’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ssays. </w:t>
      </w:r>
      <w:r w:rsidRPr="00C8316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Teaching English as a Second Language Quarterly (Formerly Journal of Teaching Language Skills)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316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44</w:t>
      </w:r>
      <w:r w:rsidRPr="00C83163">
        <w:rPr>
          <w:rFonts w:ascii="Times New Roman" w:eastAsia="Times New Roman" w:hAnsi="Times New Roman" w:cs="Times New Roman"/>
          <w:bCs/>
          <w:sz w:val="24"/>
          <w:szCs w:val="24"/>
        </w:rPr>
        <w:t>(1), 97-117.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8" w:history="1">
        <w:r w:rsidRPr="00D6041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10.22099/tesl.2025.50852.3313</w:t>
        </w:r>
      </w:hyperlink>
    </w:p>
    <w:bookmarkEnd w:id="3"/>
    <w:p w14:paraId="3A2BB0B1" w14:textId="73265C6A" w:rsidR="00D556BC" w:rsidRPr="00D60411" w:rsidRDefault="00D556BC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Misgna</w:t>
      </w:r>
      <w:proofErr w:type="spellEnd"/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H., On, B. W., Lee, I., &amp; Choi, G. S. (2025). A survey on deep learning-based automated essay scoring and feedback generation.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Artificial Intelligence Review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58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(2), 1-40.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https://doi.org/10.1007/s10462-024-11017-5</w:t>
      </w:r>
    </w:p>
    <w:p w14:paraId="2847CB71" w14:textId="00D0AAFA" w:rsidR="00FB597A" w:rsidRPr="00D60411" w:rsidRDefault="00FB597A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Mizumoto, A., &amp; Eguchi, M. (2023). Exploring the potential of using an AI language model for automated essay scoring.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Research Methods in Applied Linguistics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(2)</w:t>
      </w:r>
      <w:r w:rsidR="00980E07"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19" w:tgtFrame="_blank" w:tooltip="Persistent link using digital object identifier" w:history="1">
        <w:r w:rsidR="00980E07" w:rsidRPr="00D6041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https://doi.org/10.1016/j.rmal.2023.100050</w:t>
        </w:r>
      </w:hyperlink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05B37B4C" w14:textId="0B91980E" w:rsidR="002072E9" w:rsidRPr="00D60411" w:rsidRDefault="002072E9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Hlk180232036"/>
      <w:r w:rsidRPr="00D60411">
        <w:rPr>
          <w:rFonts w:ascii="Times New Roman" w:hAnsi="Times New Roman" w:cs="Times New Roman"/>
          <w:sz w:val="24"/>
          <w:szCs w:val="24"/>
        </w:rPr>
        <w:t xml:space="preserve">Mohammadi, M., Zarrabi, M., &amp; Kamali, J. (2023). Formative assessment feedback to enhance the writing performance of Iranian IELTS candidates: Blending teacher and automated writing evaluation.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D60411">
        <w:rPr>
          <w:rFonts w:ascii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D60411">
        <w:rPr>
          <w:rFonts w:ascii="Times New Roman" w:hAnsi="Times New Roman" w:cs="Times New Roman"/>
          <w:sz w:val="24"/>
          <w:szCs w:val="24"/>
        </w:rPr>
        <w:t>(1), 206-224.</w:t>
      </w:r>
      <w:bookmarkEnd w:id="4"/>
      <w:r w:rsidR="005259EC" w:rsidRPr="00D6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46502" w14:textId="48242884" w:rsidR="000656CA" w:rsidRPr="00D60411" w:rsidRDefault="000656C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lk93742755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Mohsen, M. A., &amp; Abdulaziz, A. (2019). The effectiveness of using a hybrid mode of automated writing evaluation system on EFL students’ writing. 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Teaching English with Technology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(1), 118-131.</w:t>
      </w:r>
    </w:p>
    <w:bookmarkEnd w:id="5"/>
    <w:p w14:paraId="37D40CBE" w14:textId="77777777" w:rsidR="000656CA" w:rsidRPr="00D60411" w:rsidRDefault="000656CA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3EFC63" w14:textId="50A22CF0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Monaghan, W., &amp; Bridgeman, B. (2005, April)</w:t>
      </w:r>
      <w:r w:rsidR="00122AB2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E-rater as a quality control on human scorers.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ETS RD Connections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20" w:history="1">
        <w:r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http://www.ets.org/Media/Research/pdf/RD_Connections2.pdf</w:t>
        </w:r>
      </w:hyperlink>
    </w:p>
    <w:p w14:paraId="77655C18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8B07C6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Murray, B. (1998). The latest techno tool: Essay grading computers.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American</w:t>
      </w:r>
      <w:r w:rsidR="006E43D1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Psychological Association Monitor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8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(29)</w:t>
      </w:r>
      <w:r w:rsidR="006E43D1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43.</w:t>
      </w:r>
    </w:p>
    <w:p w14:paraId="1EB5DE92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283DE3" w14:textId="211D0F94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Myers, M. (2003). What can computers and AES contribute to a K–12 writing program? In M. D.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J. Burstein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essay scoring: A cross-disciplinary perspective </w:t>
      </w:r>
      <w:r w:rsidR="006E43D1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(pp. 3-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20). Lawrence Erlbaum.</w:t>
      </w:r>
    </w:p>
    <w:p w14:paraId="1CDB05CF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7A8F99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Nagata, N. (1993). Intelligent computer feedback </w:t>
      </w:r>
      <w:r w:rsidR="006E43D1" w:rsidRPr="00D60411">
        <w:rPr>
          <w:rFonts w:ascii="Times New Roman" w:hAnsi="Times New Roman" w:cs="Times New Roman"/>
          <w:sz w:val="24"/>
          <w:szCs w:val="24"/>
        </w:rPr>
        <w:t>for second language instruction.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i/>
          <w:sz w:val="24"/>
          <w:szCs w:val="24"/>
        </w:rPr>
        <w:t>The Modern Language Journal, 77</w:t>
      </w:r>
      <w:r w:rsidR="006E43D1" w:rsidRPr="00D60411">
        <w:rPr>
          <w:rFonts w:ascii="Times New Roman" w:hAnsi="Times New Roman" w:cs="Times New Roman"/>
          <w:sz w:val="24"/>
          <w:szCs w:val="24"/>
        </w:rPr>
        <w:t>(</w:t>
      </w:r>
      <w:r w:rsidRPr="00D60411">
        <w:rPr>
          <w:rFonts w:ascii="Times New Roman" w:hAnsi="Times New Roman" w:cs="Times New Roman"/>
          <w:sz w:val="24"/>
          <w:szCs w:val="24"/>
        </w:rPr>
        <w:t>3</w:t>
      </w:r>
      <w:r w:rsidR="006E43D1" w:rsidRPr="00D60411">
        <w:rPr>
          <w:rFonts w:ascii="Times New Roman" w:hAnsi="Times New Roman" w:cs="Times New Roman"/>
          <w:sz w:val="24"/>
          <w:szCs w:val="24"/>
        </w:rPr>
        <w:t>)</w:t>
      </w:r>
      <w:r w:rsidRPr="00D60411">
        <w:rPr>
          <w:rFonts w:ascii="Times New Roman" w:hAnsi="Times New Roman" w:cs="Times New Roman"/>
          <w:sz w:val="24"/>
          <w:szCs w:val="24"/>
        </w:rPr>
        <w:t>, 330-339.</w:t>
      </w:r>
    </w:p>
    <w:p w14:paraId="0DE3994E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37533E" w14:textId="6F113E7D" w:rsidR="00287A00" w:rsidRPr="00D60411" w:rsidRDefault="00287A0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Nie, Y. (2025). Automated essay scoring with SBERT embeddings and LSTM-Attention networks.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PeerJ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Computer Science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1" w:history="1">
        <w:r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https://doi.org/10.7717/peerj-cs.2634</w:t>
        </w:r>
      </w:hyperlink>
    </w:p>
    <w:p w14:paraId="118ACB90" w14:textId="77777777" w:rsidR="00287A00" w:rsidRPr="00D60411" w:rsidRDefault="00287A0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5FA9E" w14:textId="663681FC" w:rsidR="005D5BBC" w:rsidRPr="00D60411" w:rsidRDefault="005D5BBC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93742824"/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Nova, M. (2018). Utilizing Grammarly in evaluating academic writing: </w:t>
      </w:r>
      <w:proofErr w:type="gramStart"/>
      <w:r w:rsidRPr="00D60411">
        <w:rPr>
          <w:rFonts w:ascii="Times New Roman" w:hAnsi="Times New Roman" w:cs="Times New Roman"/>
          <w:color w:val="000000"/>
          <w:sz w:val="24"/>
          <w:szCs w:val="24"/>
        </w:rPr>
        <w:t>A narrative research</w:t>
      </w:r>
      <w:proofErr w:type="gramEnd"/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 on EFL students’ experience. 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Premise: Journal of English Education and Applied Linguistics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(1), 80-97. </w:t>
      </w:r>
    </w:p>
    <w:p w14:paraId="77F81FCF" w14:textId="77777777" w:rsidR="005D5BBC" w:rsidRPr="00D60411" w:rsidRDefault="005D5BBC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01FB9" w14:textId="19CA83AE" w:rsidR="005D7E20" w:rsidRPr="00D60411" w:rsidRDefault="005D7E20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color w:val="000000"/>
          <w:sz w:val="24"/>
          <w:szCs w:val="24"/>
        </w:rPr>
        <w:t>O’Neill, R., &amp; Russell, A. (2019). Stop! Grammar time: University students’ perceptions of the automated feedback program Grammarly. 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Australasian Journal of Educational Technology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35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(1), 42-56.</w:t>
      </w:r>
    </w:p>
    <w:bookmarkEnd w:id="6"/>
    <w:p w14:paraId="2B8D8CB1" w14:textId="77777777" w:rsidR="005D7E20" w:rsidRPr="00D60411" w:rsidRDefault="005D7E20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4DDC2" w14:textId="5B3C3D55" w:rsidR="000538D8" w:rsidRPr="00D60411" w:rsidRDefault="000538D8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Pack, A., Barrett, A., &amp; Escalante, J. (2024). Large language models and automated essay scoring of English language learner writing: Insights into validity and reliability.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Computers and Education: Artificial Intelligence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100234.  </w:t>
      </w:r>
      <w:hyperlink r:id="rId22" w:tgtFrame="_blank" w:tooltip="Persistent link using digital object identifier" w:history="1">
        <w:r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https://doi.org/10.1016/j.caeai.2024.100234</w:t>
        </w:r>
      </w:hyperlink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30C75DAF" w14:textId="77777777" w:rsidR="000538D8" w:rsidRPr="00D60411" w:rsidRDefault="000538D8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5C62A" w14:textId="77777777" w:rsidR="00B81AA1" w:rsidRPr="00D60411" w:rsidRDefault="00B81AA1" w:rsidP="00D60411">
      <w:pPr>
        <w:pStyle w:val="References"/>
        <w:ind w:left="720" w:hanging="720"/>
        <w:rPr>
          <w:rFonts w:ascii="Times New Roman" w:hAnsi="Times New Roman" w:cs="Times New Roman"/>
          <w:color w:val="000000"/>
        </w:rPr>
      </w:pPr>
      <w:r w:rsidRPr="00D60411">
        <w:rPr>
          <w:rFonts w:ascii="Times New Roman" w:hAnsi="Times New Roman" w:cs="Times New Roman"/>
          <w:color w:val="000000"/>
        </w:rPr>
        <w:t xml:space="preserve">Page, E. B. (1967). The imminence of grading essays by computer. </w:t>
      </w:r>
      <w:r w:rsidRPr="00D60411">
        <w:rPr>
          <w:rFonts w:ascii="Times New Roman" w:hAnsi="Times New Roman" w:cs="Times New Roman"/>
          <w:i/>
          <w:color w:val="000000"/>
        </w:rPr>
        <w:t xml:space="preserve">Phi Delta </w:t>
      </w:r>
      <w:proofErr w:type="spellStart"/>
      <w:r w:rsidRPr="00D60411">
        <w:rPr>
          <w:rFonts w:ascii="Times New Roman" w:hAnsi="Times New Roman" w:cs="Times New Roman"/>
          <w:i/>
          <w:color w:val="000000"/>
        </w:rPr>
        <w:t>Kappan</w:t>
      </w:r>
      <w:proofErr w:type="spellEnd"/>
      <w:r w:rsidRPr="00D60411">
        <w:rPr>
          <w:rFonts w:ascii="Times New Roman" w:hAnsi="Times New Roman" w:cs="Times New Roman"/>
          <w:i/>
          <w:color w:val="000000"/>
        </w:rPr>
        <w:t xml:space="preserve">, 48, </w:t>
      </w:r>
      <w:r w:rsidRPr="00D60411">
        <w:rPr>
          <w:rFonts w:ascii="Times New Roman" w:hAnsi="Times New Roman" w:cs="Times New Roman"/>
          <w:color w:val="000000"/>
        </w:rPr>
        <w:t xml:space="preserve">238-243. </w:t>
      </w:r>
    </w:p>
    <w:p w14:paraId="490FFBA5" w14:textId="77777777" w:rsidR="00B81AA1" w:rsidRPr="00D60411" w:rsidRDefault="00B81AA1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613A0" w14:textId="77777777" w:rsidR="006720F9" w:rsidRPr="00D60411" w:rsidRDefault="006720F9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color w:val="000000"/>
          <w:sz w:val="24"/>
          <w:szCs w:val="24"/>
        </w:rPr>
        <w:t>Page, E. B. (2003). Project Essay Grade: PEG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In M. D. </w:t>
      </w:r>
      <w:proofErr w:type="spellStart"/>
      <w:r w:rsidRPr="00D60411">
        <w:rPr>
          <w:rFonts w:ascii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 &amp; J. Burstein (Eds.).</w:t>
      </w:r>
    </w:p>
    <w:p w14:paraId="1E3D114E" w14:textId="22C1FD3F" w:rsidR="006720F9" w:rsidRPr="00D60411" w:rsidRDefault="006720F9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Automated essay scoring: A cross-disciplinary perspective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(pp. 43-54)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ED6E26"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Lawrence Erlbaum. </w:t>
      </w:r>
    </w:p>
    <w:p w14:paraId="27CDAF62" w14:textId="0E91D3AF" w:rsidR="00B81AA1" w:rsidRPr="00D60411" w:rsidRDefault="00B81AA1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90781" w14:textId="6B596DFE" w:rsidR="000656CA" w:rsidRPr="00D60411" w:rsidRDefault="000656CA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lk93742844"/>
      <w:bookmarkStart w:id="8" w:name="_Hlk93742857"/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Parra, G. (2019). Automated writing evaluation tools in the improvement of the writing </w:t>
      </w:r>
      <w:bookmarkEnd w:id="7"/>
      <w:r w:rsidRPr="00D60411">
        <w:rPr>
          <w:rFonts w:ascii="Times New Roman" w:hAnsi="Times New Roman" w:cs="Times New Roman"/>
          <w:color w:val="000000"/>
          <w:sz w:val="24"/>
          <w:szCs w:val="24"/>
        </w:rPr>
        <w:t>skill. 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Instruction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</w:t>
      </w:r>
      <w:r w:rsidRPr="00D60411">
        <w:rPr>
          <w:rFonts w:ascii="Times New Roman" w:hAnsi="Times New Roman" w:cs="Times New Roman"/>
          <w:color w:val="000000"/>
          <w:sz w:val="24"/>
          <w:szCs w:val="24"/>
        </w:rPr>
        <w:t xml:space="preserve">(2), 209-226. </w:t>
      </w:r>
      <w:bookmarkEnd w:id="8"/>
    </w:p>
    <w:p w14:paraId="20E377FC" w14:textId="77777777" w:rsidR="00351F99" w:rsidRPr="00D60411" w:rsidRDefault="00351F99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0D3B85" w14:textId="0EC9EB8B" w:rsidR="00351F99" w:rsidRPr="00D60411" w:rsidRDefault="00351F99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0411">
        <w:rPr>
          <w:rFonts w:ascii="Times New Roman" w:hAnsi="Times New Roman" w:cs="Times New Roman"/>
          <w:sz w:val="24"/>
          <w:szCs w:val="24"/>
        </w:rPr>
        <w:t>Pendar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, N., &amp; Cotos, E. (2008). Automatic identification of discourse moves in scientific article introductions. In J. Tetreault, J., Burstein, &amp; C. Leacock (Eds.),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Proceedings of the Third Workshop on Innovative Use of NLP for Building Educational Applications</w:t>
      </w:r>
      <w:r w:rsidRPr="00D60411">
        <w:rPr>
          <w:rFonts w:ascii="Times New Roman" w:hAnsi="Times New Roman" w:cs="Times New Roman"/>
          <w:sz w:val="24"/>
          <w:szCs w:val="24"/>
        </w:rPr>
        <w:t xml:space="preserve"> (pp. 62-70). Association of Computational Linguistics.</w:t>
      </w:r>
    </w:p>
    <w:p w14:paraId="0B728AEA" w14:textId="77777777" w:rsidR="000656CA" w:rsidRPr="00D60411" w:rsidRDefault="000656CA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36265" w14:textId="527A267F" w:rsidR="00F04524" w:rsidRPr="00D60411" w:rsidRDefault="00F04524" w:rsidP="00D60411">
      <w:pPr>
        <w:pStyle w:val="NormalWeb"/>
        <w:spacing w:before="0" w:beforeAutospacing="0" w:after="0" w:afterAutospacing="0"/>
        <w:ind w:left="720" w:hanging="720"/>
        <w:contextualSpacing/>
      </w:pPr>
      <w:r w:rsidRPr="00D60411">
        <w:t xml:space="preserve">Phillips, S. (2007). </w:t>
      </w:r>
      <w:r w:rsidRPr="00D60411">
        <w:rPr>
          <w:i/>
          <w:iCs/>
        </w:rPr>
        <w:t>Automated essay scoring: A literature review</w:t>
      </w:r>
      <w:r w:rsidRPr="00D60411">
        <w:t xml:space="preserve">. Society for the Advancement of Excellence in Education. </w:t>
      </w:r>
    </w:p>
    <w:p w14:paraId="66C2770F" w14:textId="77777777" w:rsidR="00B81AA1" w:rsidRPr="00D60411" w:rsidRDefault="00B81AA1" w:rsidP="00D60411">
      <w:pPr>
        <w:pStyle w:val="References"/>
        <w:ind w:left="720" w:hanging="720"/>
        <w:rPr>
          <w:rFonts w:ascii="Times New Roman" w:hAnsi="Times New Roman" w:cs="Times New Roman"/>
          <w:color w:val="000000"/>
        </w:rPr>
      </w:pPr>
    </w:p>
    <w:p w14:paraId="5AA4128F" w14:textId="05644C3C" w:rsidR="00067D59" w:rsidRPr="00D60411" w:rsidRDefault="00067D59" w:rsidP="00D60411">
      <w:pPr>
        <w:pStyle w:val="References"/>
        <w:ind w:left="720" w:hanging="720"/>
        <w:rPr>
          <w:rFonts w:ascii="Times New Roman" w:hAnsi="Times New Roman" w:cs="Times New Roman"/>
        </w:rPr>
      </w:pPr>
      <w:bookmarkStart w:id="9" w:name="_Hlk56235505"/>
      <w:r w:rsidRPr="00D60411">
        <w:rPr>
          <w:rFonts w:ascii="Times New Roman" w:hAnsi="Times New Roman" w:cs="Times New Roman"/>
        </w:rPr>
        <w:t xml:space="preserve">Polio, C., &amp; Yoon, H. (2018). The reliability and validity of automated tools for examining variation in syntactic complexity across genres. </w:t>
      </w:r>
      <w:r w:rsidRPr="00D60411">
        <w:rPr>
          <w:rFonts w:ascii="Times New Roman" w:hAnsi="Times New Roman" w:cs="Times New Roman"/>
          <w:i/>
        </w:rPr>
        <w:t>International Journal of Applied Linguistics, 28</w:t>
      </w:r>
      <w:r w:rsidRPr="00D60411">
        <w:rPr>
          <w:rFonts w:ascii="Times New Roman" w:hAnsi="Times New Roman" w:cs="Times New Roman"/>
        </w:rPr>
        <w:t>(1), 165</w:t>
      </w:r>
      <w:r w:rsidRPr="00D60411">
        <w:rPr>
          <w:rFonts w:ascii="Times New Roman" w:hAnsi="Times New Roman" w:cs="Times New Roman"/>
          <w:b/>
          <w:bCs/>
        </w:rPr>
        <w:t>-</w:t>
      </w:r>
      <w:r w:rsidRPr="00D60411">
        <w:rPr>
          <w:rFonts w:ascii="Times New Roman" w:hAnsi="Times New Roman" w:cs="Times New Roman"/>
        </w:rPr>
        <w:t>188.</w:t>
      </w:r>
      <w:bookmarkEnd w:id="9"/>
    </w:p>
    <w:p w14:paraId="73CD5C7B" w14:textId="77777777" w:rsidR="00067D59" w:rsidRPr="00D60411" w:rsidRDefault="00067D59" w:rsidP="00D60411">
      <w:pPr>
        <w:pStyle w:val="Default"/>
        <w:ind w:left="720" w:hanging="720"/>
        <w:rPr>
          <w:lang w:eastAsia="en-US"/>
        </w:rPr>
      </w:pPr>
    </w:p>
    <w:p w14:paraId="4D5E6765" w14:textId="45D8B888" w:rsidR="00B81AA1" w:rsidRPr="00D60411" w:rsidRDefault="00B81AA1" w:rsidP="00D60411">
      <w:pPr>
        <w:pStyle w:val="References"/>
        <w:ind w:left="720" w:hanging="720"/>
        <w:rPr>
          <w:rFonts w:ascii="Times New Roman" w:hAnsi="Times New Roman" w:cs="Times New Roman"/>
          <w:color w:val="000000"/>
        </w:rPr>
      </w:pPr>
      <w:r w:rsidRPr="00D60411">
        <w:rPr>
          <w:rFonts w:ascii="Times New Roman" w:hAnsi="Times New Roman" w:cs="Times New Roman"/>
          <w:color w:val="000000"/>
        </w:rPr>
        <w:t xml:space="preserve">Powers, D. E., Burstein, J. C., Chodorow, M., Fowles, M. E., &amp; Kukich, K. (2000). </w:t>
      </w:r>
      <w:r w:rsidRPr="00D60411">
        <w:rPr>
          <w:rFonts w:ascii="Times New Roman" w:hAnsi="Times New Roman" w:cs="Times New Roman"/>
          <w:i/>
          <w:color w:val="000000"/>
        </w:rPr>
        <w:t xml:space="preserve">Comparing the validity of automated and human essay scoring </w:t>
      </w:r>
      <w:r w:rsidRPr="00D60411">
        <w:rPr>
          <w:rFonts w:ascii="Times New Roman" w:hAnsi="Times New Roman" w:cs="Times New Roman"/>
          <w:color w:val="000000"/>
        </w:rPr>
        <w:t>(ETS RR-00-10). E</w:t>
      </w:r>
      <w:r w:rsidR="001C49F8" w:rsidRPr="00D60411">
        <w:rPr>
          <w:rFonts w:ascii="Times New Roman" w:hAnsi="Times New Roman" w:cs="Times New Roman"/>
          <w:color w:val="000000"/>
        </w:rPr>
        <w:t xml:space="preserve">ducational </w:t>
      </w:r>
      <w:r w:rsidRPr="00D60411">
        <w:rPr>
          <w:rFonts w:ascii="Times New Roman" w:hAnsi="Times New Roman" w:cs="Times New Roman"/>
          <w:color w:val="000000"/>
        </w:rPr>
        <w:t>T</w:t>
      </w:r>
      <w:r w:rsidR="001C49F8" w:rsidRPr="00D60411">
        <w:rPr>
          <w:rFonts w:ascii="Times New Roman" w:hAnsi="Times New Roman" w:cs="Times New Roman"/>
          <w:color w:val="000000"/>
        </w:rPr>
        <w:t xml:space="preserve">esting </w:t>
      </w:r>
      <w:r w:rsidRPr="00D60411">
        <w:rPr>
          <w:rFonts w:ascii="Times New Roman" w:hAnsi="Times New Roman" w:cs="Times New Roman"/>
          <w:color w:val="000000"/>
        </w:rPr>
        <w:t>S</w:t>
      </w:r>
      <w:r w:rsidR="001C49F8" w:rsidRPr="00D60411">
        <w:rPr>
          <w:rFonts w:ascii="Times New Roman" w:hAnsi="Times New Roman" w:cs="Times New Roman"/>
          <w:color w:val="000000"/>
        </w:rPr>
        <w:t>ervice</w:t>
      </w:r>
      <w:r w:rsidRPr="00D60411">
        <w:rPr>
          <w:rFonts w:ascii="Times New Roman" w:hAnsi="Times New Roman" w:cs="Times New Roman"/>
          <w:color w:val="000000"/>
        </w:rPr>
        <w:t xml:space="preserve">. </w:t>
      </w:r>
    </w:p>
    <w:p w14:paraId="39B16B94" w14:textId="77777777" w:rsidR="00F04524" w:rsidRPr="00D60411" w:rsidRDefault="00F0452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78D718" w14:textId="5CE7708C" w:rsidR="001647EB" w:rsidRPr="00D60411" w:rsidRDefault="001647EB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Powers, D., Burstein, J., Chodorow, M., Fowles, M., &amp; Kukich, K. (2001). </w:t>
      </w:r>
      <w:r w:rsidRPr="00D60411">
        <w:rPr>
          <w:rFonts w:ascii="Times New Roman" w:hAnsi="Times New Roman" w:cs="Times New Roman"/>
          <w:i/>
          <w:sz w:val="24"/>
          <w:szCs w:val="24"/>
        </w:rPr>
        <w:t>Stumping E-rater: Challenging the validity of automated essay scoring</w:t>
      </w:r>
      <w:r w:rsidR="004F5F7B" w:rsidRPr="00D604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F7B" w:rsidRPr="00D60411">
        <w:rPr>
          <w:rFonts w:ascii="Times New Roman" w:hAnsi="Times New Roman" w:cs="Times New Roman"/>
          <w:sz w:val="24"/>
          <w:szCs w:val="24"/>
        </w:rPr>
        <w:t>(</w:t>
      </w:r>
      <w:r w:rsidRPr="00D60411">
        <w:rPr>
          <w:rFonts w:ascii="Times New Roman" w:hAnsi="Times New Roman" w:cs="Times New Roman"/>
          <w:sz w:val="24"/>
          <w:szCs w:val="24"/>
        </w:rPr>
        <w:t>Research Report 01-03</w:t>
      </w:r>
      <w:r w:rsidR="004F5F7B" w:rsidRPr="00D60411">
        <w:rPr>
          <w:rFonts w:ascii="Times New Roman" w:hAnsi="Times New Roman" w:cs="Times New Roman"/>
          <w:sz w:val="24"/>
          <w:szCs w:val="24"/>
        </w:rPr>
        <w:t>)</w:t>
      </w:r>
      <w:r w:rsidRPr="00D60411">
        <w:rPr>
          <w:rFonts w:ascii="Times New Roman" w:hAnsi="Times New Roman" w:cs="Times New Roman"/>
          <w:sz w:val="24"/>
          <w:szCs w:val="24"/>
        </w:rPr>
        <w:t xml:space="preserve">. Educational Testing Service. </w:t>
      </w:r>
    </w:p>
    <w:p w14:paraId="44E094C0" w14:textId="77777777" w:rsidR="00F04524" w:rsidRPr="00D60411" w:rsidRDefault="00F0452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B76C34" w14:textId="41FD7C1A" w:rsidR="004F5F7B" w:rsidRPr="00D60411" w:rsidRDefault="00F0452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ENREF_26"/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Powers, D. E., Burstein, J. C., Chodorow, M., Fowles, M. E., Kukich, K., &amp; Board, G. R. E. (2000). </w:t>
      </w:r>
      <w:r w:rsidRPr="00D60411">
        <w:rPr>
          <w:rFonts w:ascii="Times New Roman" w:hAnsi="Times New Roman" w:cs="Times New Roman"/>
          <w:i/>
          <w:noProof/>
          <w:sz w:val="24"/>
          <w:szCs w:val="24"/>
        </w:rPr>
        <w:t>Comparing the validity of automated and human essay scoring</w:t>
      </w:r>
      <w:r w:rsidR="004F5F7B" w:rsidRPr="00D6041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5F7B" w:rsidRPr="00D60411">
        <w:rPr>
          <w:rFonts w:ascii="Times New Roman" w:hAnsi="Times New Roman" w:cs="Times New Roman"/>
          <w:sz w:val="24"/>
          <w:szCs w:val="24"/>
        </w:rPr>
        <w:t>(Research Report 00-10)</w:t>
      </w: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bookmarkEnd w:id="10"/>
      <w:r w:rsidR="004F5F7B" w:rsidRPr="00D60411">
        <w:rPr>
          <w:rFonts w:ascii="Times New Roman" w:hAnsi="Times New Roman" w:cs="Times New Roman"/>
          <w:sz w:val="24"/>
          <w:szCs w:val="24"/>
        </w:rPr>
        <w:t xml:space="preserve">Educational Testing Service. </w:t>
      </w:r>
      <w:hyperlink r:id="rId23" w:history="1">
        <w:r w:rsidR="00ED6E26" w:rsidRPr="00D60411">
          <w:rPr>
            <w:rStyle w:val="Hyperlink"/>
            <w:rFonts w:ascii="Times New Roman" w:hAnsi="Times New Roman" w:cs="Times New Roman"/>
            <w:sz w:val="24"/>
            <w:szCs w:val="24"/>
          </w:rPr>
          <w:t>http://www.ets.org/Media/Research/pdf/RR-00-10.pdf</w:t>
        </w:r>
      </w:hyperlink>
    </w:p>
    <w:p w14:paraId="23F0B9DE" w14:textId="77777777" w:rsidR="002E3725" w:rsidRPr="00D60411" w:rsidRDefault="002E3725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35F340" w14:textId="1AA90D21" w:rsidR="002E3725" w:rsidRPr="00D60411" w:rsidRDefault="002E3725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Quah, B., Zheng, L., </w:t>
      </w:r>
      <w:proofErr w:type="spellStart"/>
      <w:r w:rsidRPr="00D60411">
        <w:rPr>
          <w:rFonts w:ascii="Times New Roman" w:hAnsi="Times New Roman" w:cs="Times New Roman"/>
          <w:sz w:val="24"/>
          <w:szCs w:val="24"/>
        </w:rPr>
        <w:t>Sng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, T. J. H., Yong, C. W., &amp; Islam, I. (2024). Reliability of ChatGPT in automated essay scoring for dental undergraduate examinations.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BMC Medical Education</w:t>
      </w:r>
      <w:r w:rsidRPr="00D60411">
        <w:rPr>
          <w:rFonts w:ascii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D60411">
        <w:rPr>
          <w:rFonts w:ascii="Times New Roman" w:hAnsi="Times New Roman" w:cs="Times New Roman"/>
          <w:sz w:val="24"/>
          <w:szCs w:val="24"/>
        </w:rPr>
        <w:t>(1), 962.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sz w:val="24"/>
          <w:szCs w:val="24"/>
        </w:rPr>
        <w:t>https://doi.org/10.1186/s12909-024-05881-6</w:t>
      </w:r>
    </w:p>
    <w:p w14:paraId="00C75843" w14:textId="77777777" w:rsidR="00ED6E26" w:rsidRPr="00D60411" w:rsidRDefault="00ED6E26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A03977" w14:textId="2AB1344E" w:rsidR="00CE2B5D" w:rsidRPr="00D60411" w:rsidRDefault="00CE2B5D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Ramalingam, V. V., Pandian, A., Chetry, P., &amp; Nigam, H. (2018). Automated essay grading using machine learning algorithm.</w:t>
      </w:r>
      <w:r w:rsidR="000656CA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Physics: Conference Series</w:t>
      </w:r>
      <w:r w:rsidR="000656CA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56CA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1000</w:t>
      </w:r>
      <w:r w:rsidR="000656CA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</w:t>
      </w:r>
      <w:proofErr w:type="spellStart"/>
      <w:r w:rsidR="000656CA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doi</w:t>
      </w:r>
      <w:proofErr w:type="spellEnd"/>
      <w:r w:rsidR="000656CA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656CA" w:rsidRPr="00D6041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10.1088/1742-6596/1000/1/012030. </w:t>
      </w:r>
    </w:p>
    <w:p w14:paraId="3D6F52D8" w14:textId="4A5E1173" w:rsidR="00CD408D" w:rsidRPr="00D60411" w:rsidRDefault="00CD408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Ramesh, D., &amp; </w:t>
      </w: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Sanampudi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S. K. (2022). An </w:t>
      </w:r>
      <w:proofErr w:type="gramStart"/>
      <w:r w:rsidRPr="00D60411">
        <w:rPr>
          <w:rFonts w:ascii="Times New Roman" w:eastAsia="Times New Roman" w:hAnsi="Times New Roman" w:cs="Times New Roman"/>
          <w:sz w:val="24"/>
          <w:szCs w:val="24"/>
        </w:rPr>
        <w:t>automated essay scoring systems</w:t>
      </w:r>
      <w:proofErr w:type="gram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E05D8" w:rsidRPr="00D6041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systematic literature review.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Artificial Intelligence Review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(3), 2495-2527.</w:t>
      </w:r>
    </w:p>
    <w:p w14:paraId="48493F15" w14:textId="77777777" w:rsidR="00CD408D" w:rsidRPr="00D60411" w:rsidRDefault="00CD408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6AD421" w14:textId="72C9F1AC" w:rsidR="009E6757" w:rsidRPr="00D60411" w:rsidRDefault="009E675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Ramineni, C., Trapani, C. S., Williamson, D. M., Davey, T., &amp; Bridgeman, B. (2012).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Evaluation of the e-rater scoring engine for the TOEFL independent and integrated prompts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RR-12-06). Educational Testing Service.</w:t>
      </w:r>
    </w:p>
    <w:p w14:paraId="294D802B" w14:textId="3EEC391A" w:rsidR="005D7E20" w:rsidRPr="00D60411" w:rsidRDefault="002D273E" w:rsidP="00D60411">
      <w:pPr>
        <w:pStyle w:val="xmsonormal"/>
        <w:ind w:left="720" w:hanging="720"/>
      </w:pPr>
      <w:r w:rsidRPr="00D60411">
        <w:rPr>
          <w:lang w:val="en-SG"/>
        </w:rPr>
        <w:t xml:space="preserve">Ranalli, J., Link, S. &amp; </w:t>
      </w:r>
      <w:proofErr w:type="spellStart"/>
      <w:r w:rsidRPr="00D60411">
        <w:rPr>
          <w:lang w:val="en-SG"/>
        </w:rPr>
        <w:t>Chukharev-Hudilainen</w:t>
      </w:r>
      <w:proofErr w:type="spellEnd"/>
      <w:r w:rsidRPr="00D60411">
        <w:rPr>
          <w:lang w:val="en-SG"/>
        </w:rPr>
        <w:t>, E. (2017).</w:t>
      </w:r>
      <w:r w:rsidRPr="00D60411">
        <w:t xml:space="preserve"> </w:t>
      </w:r>
      <w:r w:rsidRPr="00D60411">
        <w:rPr>
          <w:lang w:val="en-SG"/>
        </w:rPr>
        <w:t xml:space="preserve">Automated writing evaluation for formative assessment of second language writing: Investigating the accuracy and </w:t>
      </w:r>
      <w:r w:rsidRPr="00D60411">
        <w:rPr>
          <w:lang w:val="en-SG"/>
        </w:rPr>
        <w:lastRenderedPageBreak/>
        <w:t xml:space="preserve">usefulness of feedback as part of argument-based validation. </w:t>
      </w:r>
      <w:r w:rsidRPr="00D60411">
        <w:rPr>
          <w:i/>
          <w:lang w:val="en-SG"/>
        </w:rPr>
        <w:t>Educational Psychology, 37</w:t>
      </w:r>
      <w:r w:rsidRPr="00D60411">
        <w:rPr>
          <w:lang w:val="en-SG"/>
        </w:rPr>
        <w:t xml:space="preserve">(1), 8-25. http://www.tandfonline.com/doi/full/10.1080/01443410.2015.1136407 </w:t>
      </w:r>
    </w:p>
    <w:p w14:paraId="3DD1C2EA" w14:textId="3E83C966" w:rsidR="005D7E20" w:rsidRPr="00D60411" w:rsidRDefault="005D7E20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93742899"/>
      <w:r w:rsidRPr="00D60411">
        <w:rPr>
          <w:rFonts w:ascii="Times New Roman" w:hAnsi="Times New Roman" w:cs="Times New Roman"/>
          <w:sz w:val="24"/>
          <w:szCs w:val="24"/>
        </w:rPr>
        <w:t xml:space="preserve">Ranalli, J. (2018). Automated written corrective feedback: How well can students make use of </w:t>
      </w:r>
      <w:proofErr w:type="gramStart"/>
      <w:r w:rsidRPr="00D60411">
        <w:rPr>
          <w:rFonts w:ascii="Times New Roman" w:hAnsi="Times New Roman" w:cs="Times New Roman"/>
          <w:sz w:val="24"/>
          <w:szCs w:val="24"/>
        </w:rPr>
        <w:t>it?.</w:t>
      </w:r>
      <w:proofErr w:type="gramEnd"/>
      <w:r w:rsidRPr="00D60411">
        <w:rPr>
          <w:rFonts w:ascii="Times New Roman" w:hAnsi="Times New Roman" w:cs="Times New Roman"/>
          <w:sz w:val="24"/>
          <w:szCs w:val="24"/>
        </w:rPr>
        <w:t>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D60411">
        <w:rPr>
          <w:rFonts w:ascii="Times New Roman" w:hAnsi="Times New Roman" w:cs="Times New Roman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D60411">
        <w:rPr>
          <w:rFonts w:ascii="Times New Roman" w:hAnsi="Times New Roman" w:cs="Times New Roman"/>
          <w:sz w:val="24"/>
          <w:szCs w:val="24"/>
        </w:rPr>
        <w:t xml:space="preserve">(7), 653-674. </w:t>
      </w:r>
    </w:p>
    <w:bookmarkEnd w:id="11"/>
    <w:p w14:paraId="7D3EBE81" w14:textId="77777777" w:rsidR="005D7E20" w:rsidRPr="00D60411" w:rsidRDefault="005D7E20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F6B8F0" w14:textId="3DFEE46B" w:rsidR="00DB1383" w:rsidRPr="00D60411" w:rsidRDefault="00F04524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Rock, J. (2007). </w:t>
      </w:r>
      <w:r w:rsidRPr="00D60411">
        <w:rPr>
          <w:rFonts w:ascii="Times New Roman" w:hAnsi="Times New Roman" w:cs="Times New Roman"/>
          <w:i/>
          <w:sz w:val="24"/>
          <w:szCs w:val="24"/>
        </w:rPr>
        <w:t>The impact of short-term use of Criterion on writing skills in ninth grade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="00DB1383" w:rsidRPr="00D60411">
        <w:rPr>
          <w:rFonts w:ascii="Times New Roman" w:hAnsi="Times New Roman" w:cs="Times New Roman"/>
          <w:sz w:val="24"/>
          <w:szCs w:val="24"/>
        </w:rPr>
        <w:t xml:space="preserve">(Research Report 07-07). Educational Testing Service. </w:t>
      </w:r>
    </w:p>
    <w:p w14:paraId="5141F251" w14:textId="77777777" w:rsidR="00290F55" w:rsidRPr="00D60411" w:rsidRDefault="00290F55" w:rsidP="00D60411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699673" w14:textId="4456D283" w:rsidR="00290F55" w:rsidRPr="00D60411" w:rsidRDefault="00290F55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Roe, J., </w:t>
      </w:r>
      <w:proofErr w:type="spellStart"/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Renandya</w:t>
      </w:r>
      <w:proofErr w:type="spellEnd"/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W. A., &amp; Jacobs, G. M. (2023). A review of AI-powered writing tools and their implications for academic integrity in the language classroom.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English and Applied Linguistics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(1)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DOI: </w:t>
      </w:r>
      <w:hyperlink r:id="rId24" w:history="1">
        <w:r w:rsidRPr="00D6041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https://doi.org/10.59588/2961-3094.1035</w:t>
        </w:r>
      </w:hyperlink>
    </w:p>
    <w:p w14:paraId="04E422CC" w14:textId="5441A9D0" w:rsidR="005270E0" w:rsidRPr="00D60411" w:rsidRDefault="005270E0" w:rsidP="00D6041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70E0">
        <w:rPr>
          <w:rFonts w:ascii="Times New Roman" w:eastAsia="Times New Roman" w:hAnsi="Times New Roman" w:cs="Times New Roman"/>
          <w:bCs/>
          <w:sz w:val="24"/>
          <w:szCs w:val="24"/>
        </w:rPr>
        <w:t xml:space="preserve">Rony, S. B. Q., Fei, T. X., &amp; </w:t>
      </w:r>
      <w:proofErr w:type="spellStart"/>
      <w:r w:rsidRPr="005270E0">
        <w:rPr>
          <w:rFonts w:ascii="Times New Roman" w:eastAsia="Times New Roman" w:hAnsi="Times New Roman" w:cs="Times New Roman"/>
          <w:bCs/>
          <w:sz w:val="24"/>
          <w:szCs w:val="24"/>
        </w:rPr>
        <w:t>Arsovski</w:t>
      </w:r>
      <w:proofErr w:type="spellEnd"/>
      <w:r w:rsidRPr="005270E0">
        <w:rPr>
          <w:rFonts w:ascii="Times New Roman" w:eastAsia="Times New Roman" w:hAnsi="Times New Roman" w:cs="Times New Roman"/>
          <w:bCs/>
          <w:sz w:val="24"/>
          <w:szCs w:val="24"/>
        </w:rPr>
        <w:t xml:space="preserve">, S. (2025). Educational justice. Reliability and consistency of large language models for automated essay scoring and its implications. </w:t>
      </w:r>
      <w:r w:rsidRPr="005270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Applied Learning and Teaching</w:t>
      </w:r>
      <w:r w:rsidRPr="005270E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270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</w:t>
      </w:r>
      <w:r w:rsidRPr="005270E0">
        <w:rPr>
          <w:rFonts w:ascii="Times New Roman" w:eastAsia="Times New Roman" w:hAnsi="Times New Roman" w:cs="Times New Roman"/>
          <w:bCs/>
          <w:sz w:val="24"/>
          <w:szCs w:val="24"/>
        </w:rPr>
        <w:t>(1).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bCs/>
          <w:sz w:val="24"/>
          <w:szCs w:val="24"/>
        </w:rPr>
        <w:t>https://doi.org/10.37074/jalt.2025.8.1.21</w:t>
      </w:r>
    </w:p>
    <w:p w14:paraId="382A858B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Rudner, L. &amp; Gagne, P. (2001).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 overview of three approaches to scoring written essays by computer</w:t>
      </w:r>
      <w:r w:rsidR="00D469C5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469C5" w:rsidRPr="00D60411">
        <w:rPr>
          <w:rStyle w:val="Emphasis"/>
          <w:rFonts w:ascii="Times New Roman" w:hAnsi="Times New Roman" w:cs="Times New Roman"/>
          <w:sz w:val="24"/>
          <w:szCs w:val="24"/>
        </w:rPr>
        <w:t>ERIC Digest</w:t>
      </w:r>
      <w:r w:rsidR="00D469C5" w:rsidRPr="00D60411">
        <w:rPr>
          <w:rFonts w:ascii="Times New Roman" w:hAnsi="Times New Roman" w:cs="Times New Roman"/>
          <w:sz w:val="24"/>
          <w:szCs w:val="24"/>
        </w:rPr>
        <w:t>, ERIC Clearinghouse on Assessment and Evaluation. (ERIC Document Reproduction Service No. ED458290).</w:t>
      </w:r>
    </w:p>
    <w:p w14:paraId="5251FC56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4A5D17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Rudner, L., Garcia, V., &amp; Welch, C. (2005). </w:t>
      </w:r>
      <w:r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 </w:t>
      </w:r>
      <w:r w:rsidR="00D469C5"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evaluation of </w:t>
      </w:r>
      <w:proofErr w:type="spellStart"/>
      <w:r w:rsidR="00D469C5"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Intellimetric</w:t>
      </w:r>
      <w:proofErr w:type="spellEnd"/>
      <w:r w:rsidR="00D469C5"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™ essay s</w:t>
      </w:r>
      <w:r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coring </w:t>
      </w:r>
      <w:r w:rsidR="00D469C5" w:rsidRPr="00D604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system using responses to GMAT® AWA prompts</w:t>
      </w:r>
      <w:r w:rsidR="00D469C5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(GMAC Research R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eport 05-08). </w:t>
      </w:r>
    </w:p>
    <w:p w14:paraId="75E1F9C5" w14:textId="0757721D" w:rsidR="00D469C5" w:rsidRPr="00D60411" w:rsidRDefault="00D469C5" w:rsidP="00D6041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ab/>
        <w:t>Graduate Management Admission Council.</w:t>
      </w:r>
    </w:p>
    <w:p w14:paraId="7937E02A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9FB725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2" w:name="_ENREF_27"/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Rudner, L. M., Garcia, V., &amp; Welch, C. (2006). An </w:t>
      </w:r>
      <w:r w:rsidR="00D469C5" w:rsidRPr="00D60411">
        <w:rPr>
          <w:rFonts w:ascii="Times New Roman" w:hAnsi="Times New Roman" w:cs="Times New Roman"/>
          <w:noProof/>
          <w:sz w:val="24"/>
          <w:szCs w:val="24"/>
        </w:rPr>
        <w:t>e</w:t>
      </w: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valuation of IntelliMetric™ </w:t>
      </w:r>
      <w:r w:rsidR="00D469C5" w:rsidRPr="00D60411">
        <w:rPr>
          <w:rFonts w:ascii="Times New Roman" w:hAnsi="Times New Roman" w:cs="Times New Roman"/>
          <w:noProof/>
          <w:sz w:val="24"/>
          <w:szCs w:val="24"/>
        </w:rPr>
        <w:t>essay scoring syste</w:t>
      </w:r>
      <w:r w:rsidRPr="00D60411">
        <w:rPr>
          <w:rFonts w:ascii="Times New Roman" w:hAnsi="Times New Roman" w:cs="Times New Roman"/>
          <w:noProof/>
          <w:sz w:val="24"/>
          <w:szCs w:val="24"/>
        </w:rPr>
        <w:t xml:space="preserve">m. </w:t>
      </w:r>
      <w:r w:rsidRPr="00D60411">
        <w:rPr>
          <w:rFonts w:ascii="Times New Roman" w:hAnsi="Times New Roman" w:cs="Times New Roman"/>
          <w:i/>
          <w:noProof/>
          <w:sz w:val="24"/>
          <w:szCs w:val="24"/>
        </w:rPr>
        <w:t>The Journal of Technology, Learning and Assessment, 4</w:t>
      </w:r>
      <w:r w:rsidRPr="00D60411">
        <w:rPr>
          <w:rFonts w:ascii="Times New Roman" w:hAnsi="Times New Roman" w:cs="Times New Roman"/>
          <w:noProof/>
          <w:sz w:val="24"/>
          <w:szCs w:val="24"/>
        </w:rPr>
        <w:t>(4)</w:t>
      </w:r>
      <w:r w:rsidR="00D469C5" w:rsidRPr="00D60411">
        <w:rPr>
          <w:rFonts w:ascii="Times New Roman" w:hAnsi="Times New Roman" w:cs="Times New Roman"/>
          <w:noProof/>
          <w:sz w:val="24"/>
          <w:szCs w:val="24"/>
        </w:rPr>
        <w:t>, 1-21</w:t>
      </w:r>
      <w:r w:rsidRPr="00D60411">
        <w:rPr>
          <w:rFonts w:ascii="Times New Roman" w:hAnsi="Times New Roman" w:cs="Times New Roman"/>
          <w:noProof/>
          <w:sz w:val="24"/>
          <w:szCs w:val="24"/>
        </w:rPr>
        <w:t>.</w:t>
      </w:r>
      <w:bookmarkEnd w:id="12"/>
    </w:p>
    <w:p w14:paraId="5D420B70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BDB169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Rudner, L. M.</w:t>
      </w:r>
      <w:r w:rsidR="00D469C5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Liang, T. (2002). Automated essay scoring using Bayes’ theorem.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Journal of Technology, Learning, and Assessment, 1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(2). </w:t>
      </w:r>
    </w:p>
    <w:p w14:paraId="0D4BEE4D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7ADC00" w14:textId="22B76430" w:rsidR="00D556BC" w:rsidRPr="00D60411" w:rsidRDefault="00D556B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Ruseti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S., Paraschiv, I., Dascalu, M., &amp; McNamara, D. S. (2024). Automated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ipeline for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ulti-lingual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utomated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ssay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coring with </w:t>
      </w: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ReaderBench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Artificial Intelligence in Education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34,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1460</w:t>
      </w:r>
      <w:r w:rsidR="0099449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1481 (2024). https://doi.org/10.1007/s40593-024-00402-4</w:t>
      </w:r>
    </w:p>
    <w:p w14:paraId="4C786648" w14:textId="77777777" w:rsidR="00D556BC" w:rsidRPr="00D60411" w:rsidRDefault="00D556B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01BBB1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hAnsi="Times New Roman" w:cs="Times New Roman"/>
          <w:sz w:val="24"/>
          <w:szCs w:val="24"/>
        </w:rPr>
        <w:t>Sadrolmomaleki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>, V. (2009).</w:t>
      </w:r>
      <w:r w:rsidR="006E0308"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sz w:val="24"/>
          <w:szCs w:val="24"/>
        </w:rPr>
        <w:t xml:space="preserve">Electronic feedback and teaching writing. </w:t>
      </w:r>
      <w:r w:rsidR="006E0308" w:rsidRPr="00D60411">
        <w:rPr>
          <w:rFonts w:ascii="Times New Roman" w:hAnsi="Times New Roman" w:cs="Times New Roman"/>
          <w:i/>
          <w:iCs/>
          <w:sz w:val="24"/>
          <w:szCs w:val="24"/>
        </w:rPr>
        <w:t>International J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ournal of Arts and Sciences</w:t>
      </w:r>
      <w:r w:rsidR="006E0308" w:rsidRPr="00D604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60411">
        <w:rPr>
          <w:rFonts w:ascii="Times New Roman" w:hAnsi="Times New Roman" w:cs="Times New Roman"/>
          <w:i/>
          <w:sz w:val="24"/>
          <w:szCs w:val="24"/>
        </w:rPr>
        <w:t>3</w:t>
      </w:r>
      <w:r w:rsidRPr="00D60411">
        <w:rPr>
          <w:rFonts w:ascii="Times New Roman" w:hAnsi="Times New Roman" w:cs="Times New Roman"/>
          <w:sz w:val="24"/>
          <w:szCs w:val="24"/>
        </w:rPr>
        <w:t>(5), 36-48.</w:t>
      </w:r>
    </w:p>
    <w:p w14:paraId="1E8A463A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B4D924" w14:textId="647594E0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Salem, A. B. M. (2000).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potential role of artific</w:t>
      </w:r>
      <w:r w:rsidR="006E0308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ial intelligence technology in e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ducation</w:t>
      </w:r>
      <w:r w:rsidR="006E0308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E0308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ERIC database. (ED 477318)</w:t>
      </w:r>
    </w:p>
    <w:p w14:paraId="69FB0B26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0BFE6B" w14:textId="69055D91" w:rsidR="007D0CE3" w:rsidRPr="007D0CE3" w:rsidRDefault="007D0CE3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CE3">
        <w:rPr>
          <w:rFonts w:ascii="Times New Roman" w:eastAsia="Times New Roman" w:hAnsi="Times New Roman" w:cs="Times New Roman"/>
          <w:sz w:val="24"/>
          <w:szCs w:val="24"/>
        </w:rPr>
        <w:t>Seßler</w:t>
      </w:r>
      <w:proofErr w:type="spellEnd"/>
      <w:r w:rsidRPr="007D0CE3">
        <w:rPr>
          <w:rFonts w:ascii="Times New Roman" w:eastAsia="Times New Roman" w:hAnsi="Times New Roman" w:cs="Times New Roman"/>
          <w:sz w:val="24"/>
          <w:szCs w:val="24"/>
        </w:rPr>
        <w:t xml:space="preserve">, K., Fürstenberg, M., Bühler, B., &amp; </w:t>
      </w:r>
      <w:proofErr w:type="spellStart"/>
      <w:r w:rsidRPr="007D0CE3">
        <w:rPr>
          <w:rFonts w:ascii="Times New Roman" w:eastAsia="Times New Roman" w:hAnsi="Times New Roman" w:cs="Times New Roman"/>
          <w:sz w:val="24"/>
          <w:szCs w:val="24"/>
        </w:rPr>
        <w:t>Kasneci</w:t>
      </w:r>
      <w:proofErr w:type="spellEnd"/>
      <w:r w:rsidRPr="007D0CE3">
        <w:rPr>
          <w:rFonts w:ascii="Times New Roman" w:eastAsia="Times New Roman" w:hAnsi="Times New Roman" w:cs="Times New Roman"/>
          <w:sz w:val="24"/>
          <w:szCs w:val="24"/>
        </w:rPr>
        <w:t xml:space="preserve">, E. (2025, March). Can AI grade your essays? A comparative analysis of large language models and teacher ratings in multidimensional essay scoring. In </w:t>
      </w:r>
      <w:r w:rsidRPr="007D0CE3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15th International Learning Analytics and Knowledge Conference</w:t>
      </w:r>
      <w:r w:rsidRPr="007D0CE3">
        <w:rPr>
          <w:rFonts w:ascii="Times New Roman" w:eastAsia="Times New Roman" w:hAnsi="Times New Roman" w:cs="Times New Roman"/>
          <w:sz w:val="24"/>
          <w:szCs w:val="24"/>
        </w:rPr>
        <w:t xml:space="preserve"> (pp. 462-472).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Association for Computing Machinery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4B417C" w14:textId="312C4196" w:rsidR="007D0CE3" w:rsidRPr="00D60411" w:rsidRDefault="007D0CE3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F8F096" w14:textId="77777777" w:rsidR="004D2637" w:rsidRPr="00D60411" w:rsidRDefault="004D263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Sharma, A., </w:t>
      </w: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Katlaa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R., Kaur, G., &amp; </w:t>
      </w: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Jayagopi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D. B. (2023). Full-page handwriting recognition and automated essay scoring for in-the-wild essays.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Multimedia Tools and Applications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82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(23), 35253-35276.</w:t>
      </w:r>
    </w:p>
    <w:p w14:paraId="44C246E0" w14:textId="77777777" w:rsidR="004D2637" w:rsidRPr="00D60411" w:rsidRDefault="004D263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E79F2C" w14:textId="49CDDCB9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M.</w:t>
      </w:r>
      <w:r w:rsidR="006E0308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Barrera, F. (2002).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assessments: Evaluating writing ability through Automated Essay Scoring</w:t>
      </w:r>
      <w:r w:rsidR="006E0308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6E0308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ERIC database. (ED 464950)</w:t>
      </w:r>
    </w:p>
    <w:p w14:paraId="76D24A2D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748F77" w14:textId="550014BB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M. D.</w:t>
      </w:r>
      <w:r w:rsidR="006E0308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Burstein, J. (2003).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</w:t>
      </w:r>
      <w:r w:rsidR="001C49F8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ssay </w:t>
      </w:r>
      <w:r w:rsidR="001C49F8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coring: A cross disciplinary perspective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Lawrence Erlbaum.</w:t>
      </w:r>
    </w:p>
    <w:p w14:paraId="1EB0B075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6E4574" w14:textId="7E4D6AFF" w:rsidR="00933EFD" w:rsidRPr="00D60411" w:rsidRDefault="00933EF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M., Burstein, J., Higgins, D., &amp; </w:t>
      </w:r>
      <w:proofErr w:type="spellStart"/>
      <w:r w:rsidRPr="00D60411">
        <w:rPr>
          <w:rFonts w:ascii="Times New Roman" w:eastAsia="Times New Roman" w:hAnsi="Times New Roman" w:cs="Times New Roman"/>
          <w:sz w:val="24"/>
          <w:szCs w:val="24"/>
        </w:rPr>
        <w:t>Zechner</w:t>
      </w:r>
      <w:proofErr w:type="spellEnd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K. (2010). Automated essay scoring: Writing assessment and instruction. In P. Peterson, E. Baker, and B. McGaw (Eds.),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encyclopedia of education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(3rd ed., pp. 20-26). Elsevier.</w:t>
      </w:r>
    </w:p>
    <w:p w14:paraId="506B61E2" w14:textId="77777777" w:rsidR="00933EFD" w:rsidRPr="00D60411" w:rsidRDefault="00933EF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9706EC" w14:textId="334F5052" w:rsidR="00AF2FA1" w:rsidRPr="00D60411" w:rsidRDefault="00AF2FA1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Burstein, J., Brew, C., Higgins. D., &amp;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(2015). Recent innovations in machine scoring of student and test taker written and spoken responses. In S. Lane, M. Raymond, &amp; T.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Haladyna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Handbook of test development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335-354). Routledge. </w:t>
      </w:r>
    </w:p>
    <w:p w14:paraId="36F1742F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310DB" w14:textId="7B0EA594" w:rsidR="00AF2FA1" w:rsidRPr="00D60411" w:rsidRDefault="00AF2FA1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Burstein, J., Higgins, D., &amp;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Zechner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(2010). Automated essay scoring: Writing assessment and instruction. In P. Peterson, E. Baker, and B. McGaw (Eds.),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encyclopedia of education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(3rd ed., pp. 20-26). Elsevier.</w:t>
      </w:r>
    </w:p>
    <w:p w14:paraId="58AA7CF8" w14:textId="77777777" w:rsidR="00AF2FA1" w:rsidRPr="00D60411" w:rsidRDefault="00AF2FA1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892703" w14:textId="7EBDD0C5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D.,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Raymat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V., &amp; Barrera, F. (2003).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Assessing writing through the curriculum with Automated Essay Scoring</w:t>
      </w:r>
      <w:r w:rsidR="006E0308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6E0308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ERIC database.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(ED</w:t>
      </w:r>
      <w:r w:rsidR="006E0308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477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929)</w:t>
      </w:r>
    </w:p>
    <w:p w14:paraId="11D50D39" w14:textId="77777777" w:rsidR="00192CD9" w:rsidRPr="00D60411" w:rsidRDefault="00192CD9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3BEAA1" w14:textId="13AAC6DE" w:rsidR="00192CD9" w:rsidRPr="00D60411" w:rsidRDefault="00192CD9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Shermis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M. D.,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Wilson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J.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(Eds.)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(2024).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Routledge international handbook of automated essay evaluation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Routledge.</w:t>
      </w:r>
    </w:p>
    <w:p w14:paraId="6BAA6DA9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3DE8DB" w14:textId="52FF128C" w:rsidR="00580C3D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Sireci, S. G.</w:t>
      </w:r>
      <w:r w:rsidR="006E0308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Rizavi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(1999).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Comparing computerized and human scoring of students’ essays</w:t>
      </w:r>
      <w:r w:rsidR="00580C3D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80C3D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ERIC database. (ED463324).</w:t>
      </w:r>
    </w:p>
    <w:p w14:paraId="561AC1CB" w14:textId="77777777" w:rsidR="00F04524" w:rsidRPr="00D60411" w:rsidRDefault="00580C3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0D473" w14:textId="7064CDB3" w:rsidR="00C93EEF" w:rsidRPr="00D60411" w:rsidRDefault="00C93EEF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93EEF">
        <w:rPr>
          <w:rFonts w:ascii="Times New Roman" w:eastAsia="Times New Roman" w:hAnsi="Times New Roman" w:cs="Times New Roman"/>
          <w:sz w:val="24"/>
          <w:szCs w:val="24"/>
        </w:rPr>
        <w:t xml:space="preserve">Song, Y., Zhu, Q., Wang, H., &amp; Zheng, Q. (2024). Automated essay scoring and revising based on open-source large language models. </w:t>
      </w:r>
      <w:r w:rsidRPr="00C93EEF">
        <w:rPr>
          <w:rFonts w:ascii="Times New Roman" w:eastAsia="Times New Roman" w:hAnsi="Times New Roman" w:cs="Times New Roman"/>
          <w:i/>
          <w:iCs/>
          <w:sz w:val="24"/>
          <w:szCs w:val="24"/>
        </w:rPr>
        <w:t>IEEE Transactions on Learning Technologies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, 17</w:t>
      </w:r>
      <w:r w:rsidRPr="00C93E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25" w:tgtFrame="_blank" w:history="1">
        <w:r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10.1109/TLT.2024.3396873</w:t>
        </w:r>
      </w:hyperlink>
    </w:p>
    <w:p w14:paraId="0E5F88B2" w14:textId="77777777" w:rsidR="00C93EEF" w:rsidRPr="00D60411" w:rsidRDefault="00C93EEF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897757" w14:textId="1E775DCD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Streeter, L.,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Psotka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Laham, D., &amp; MacCuish, D. (2004). The credible grading machine: Essay scoring in the DOD [Department of Defense]. </w:t>
      </w:r>
      <w:hyperlink r:id="rId26" w:history="1">
        <w:r w:rsidR="006E0308"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http://www.k-a-t.com/papers/essayscoring.pdf</w:t>
        </w:r>
      </w:hyperlink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3B42257" w14:textId="03CE0C11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2D0588" w14:textId="77841FBA" w:rsidR="005D5BBC" w:rsidRPr="00D60411" w:rsidRDefault="005D5BB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Stevenson, M., &amp; Phakiti, A. (2019). Automated feedback and second language writing.</w:t>
      </w:r>
      <w:r w:rsidR="005263D6" w:rsidRPr="00D60411">
        <w:rPr>
          <w:rFonts w:ascii="Times New Roman" w:eastAsia="Times New Roman" w:hAnsi="Times New Roman" w:cs="Times New Roman"/>
          <w:sz w:val="24"/>
          <w:szCs w:val="24"/>
        </w:rPr>
        <w:t xml:space="preserve"> In K. </w:t>
      </w:r>
      <w:r w:rsidR="005263D6" w:rsidRPr="00D60411">
        <w:rPr>
          <w:rFonts w:ascii="Times New Roman" w:hAnsi="Times New Roman" w:cs="Times New Roman"/>
          <w:sz w:val="24"/>
          <w:szCs w:val="24"/>
        </w:rPr>
        <w:t xml:space="preserve">Hyland &amp; F. Hyland (Eds.), </w:t>
      </w:r>
      <w:r w:rsidR="005263D6" w:rsidRPr="00D60411">
        <w:rPr>
          <w:rFonts w:ascii="Times New Roman" w:hAnsi="Times New Roman" w:cs="Times New Roman"/>
          <w:i/>
          <w:iCs/>
          <w:sz w:val="24"/>
          <w:szCs w:val="24"/>
        </w:rPr>
        <w:t>Feedback in second language writing: Contexts and issues</w:t>
      </w:r>
      <w:r w:rsidR="005263D6" w:rsidRPr="00D60411">
        <w:rPr>
          <w:rFonts w:ascii="Times New Roman" w:hAnsi="Times New Roman" w:cs="Times New Roman"/>
          <w:sz w:val="24"/>
          <w:szCs w:val="24"/>
        </w:rPr>
        <w:t xml:space="preserve">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Feedback in second language writing: Contexts and issues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63D6" w:rsidRPr="00D60411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125-142</w:t>
      </w:r>
      <w:r w:rsidR="005263D6" w:rsidRPr="00D6041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63D6" w:rsidRPr="00D60411">
        <w:rPr>
          <w:rFonts w:ascii="Times New Roman" w:hAnsi="Times New Roman" w:cs="Times New Roman"/>
          <w:sz w:val="24"/>
          <w:szCs w:val="24"/>
        </w:rPr>
        <w:t>Cambridge University Press.</w:t>
      </w:r>
      <w:r w:rsidR="005263D6" w:rsidRPr="00D60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B1A3F9" w14:textId="2273760C" w:rsidR="005D5BBC" w:rsidRPr="00D60411" w:rsidRDefault="005D5BB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F2F533" w14:textId="7CC7516C" w:rsidR="00CE2B5D" w:rsidRPr="00D60411" w:rsidRDefault="00CE2B5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93742945"/>
      <w:r w:rsidRPr="00D60411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 xml:space="preserve">Strobl, C., Ailhaud, E., Benetos, K., Devitt, A., Kruse, O., Proske, A., &amp; Rapp, C. (2019). 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Digital support for academic writing: A review of technologies and pedagogies. 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131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, 33-48.</w:t>
      </w:r>
    </w:p>
    <w:bookmarkEnd w:id="13"/>
    <w:p w14:paraId="42847DC1" w14:textId="77777777" w:rsidR="00CE2B5D" w:rsidRPr="00D60411" w:rsidRDefault="00CE2B5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3F122E" w14:textId="7EE31696" w:rsidR="000458E0" w:rsidRPr="00D60411" w:rsidRDefault="000458E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Uto, M., Aomi, I., Tsutsumi, E., &amp; Ueno, M. (2023). Integration of prediction scores from various automated essay scoring models using item response theory.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IEEE Transactions on Learning Technologies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(6), 983-1000.</w:t>
      </w:r>
      <w:r w:rsidR="004A05F7"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D1917C" w14:textId="77777777" w:rsidR="004A05F7" w:rsidRPr="00D60411" w:rsidRDefault="004A05F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B87E7A" w14:textId="2BEBB181" w:rsidR="000458E0" w:rsidRPr="00D60411" w:rsidRDefault="004A05F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05F7">
        <w:rPr>
          <w:rFonts w:ascii="Times New Roman" w:eastAsia="Times New Roman" w:hAnsi="Times New Roman" w:cs="Times New Roman"/>
          <w:sz w:val="24"/>
          <w:szCs w:val="24"/>
        </w:rPr>
        <w:t xml:space="preserve">Uto, M., &amp; Aramaki, K. (2024). Linking essay-writing tests using many-facet models and neural automated essay scoring. </w:t>
      </w:r>
      <w:r w:rsidRPr="004A05F7">
        <w:rPr>
          <w:rFonts w:ascii="Times New Roman" w:eastAsia="Times New Roman" w:hAnsi="Times New Roman" w:cs="Times New Roman"/>
          <w:i/>
          <w:iCs/>
          <w:sz w:val="24"/>
          <w:szCs w:val="24"/>
        </w:rPr>
        <w:t>Behavior Research Methods</w:t>
      </w:r>
      <w:r w:rsidRPr="004A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05F7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A05F7">
        <w:rPr>
          <w:rFonts w:ascii="Times New Roman" w:eastAsia="Times New Roman" w:hAnsi="Times New Roman" w:cs="Times New Roman"/>
          <w:sz w:val="24"/>
          <w:szCs w:val="24"/>
        </w:rPr>
        <w:t>(8), 8450-8479.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https://doi.org/10.3758/s13428-024-02485-2</w:t>
        </w:r>
      </w:hyperlink>
    </w:p>
    <w:p w14:paraId="04EB6F37" w14:textId="77777777" w:rsidR="00075708" w:rsidRPr="00D60411" w:rsidRDefault="0007570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588DA9" w14:textId="7B23E15F" w:rsidR="00075708" w:rsidRPr="00D60411" w:rsidRDefault="00075708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75708">
        <w:rPr>
          <w:rFonts w:ascii="Times New Roman" w:eastAsia="Times New Roman" w:hAnsi="Times New Roman" w:cs="Times New Roman"/>
          <w:sz w:val="24"/>
          <w:szCs w:val="24"/>
        </w:rPr>
        <w:t xml:space="preserve">Uyar, A. C., &amp; </w:t>
      </w:r>
      <w:proofErr w:type="spellStart"/>
      <w:r w:rsidRPr="00075708">
        <w:rPr>
          <w:rFonts w:ascii="Times New Roman" w:eastAsia="Times New Roman" w:hAnsi="Times New Roman" w:cs="Times New Roman"/>
          <w:sz w:val="24"/>
          <w:szCs w:val="24"/>
        </w:rPr>
        <w:t>Büyükahıska</w:t>
      </w:r>
      <w:proofErr w:type="spellEnd"/>
      <w:r w:rsidRPr="00075708">
        <w:rPr>
          <w:rFonts w:ascii="Times New Roman" w:eastAsia="Times New Roman" w:hAnsi="Times New Roman" w:cs="Times New Roman"/>
          <w:sz w:val="24"/>
          <w:szCs w:val="24"/>
        </w:rPr>
        <w:t xml:space="preserve">, D. (2025). Artificial intelligence as an automated essay scoring tool: A focus on ChatGPT. </w:t>
      </w:r>
      <w:r w:rsidRPr="0007570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Assessment Tools in Education</w:t>
      </w:r>
      <w:r w:rsidRPr="000757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5708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075708">
        <w:rPr>
          <w:rFonts w:ascii="Times New Roman" w:eastAsia="Times New Roman" w:hAnsi="Times New Roman" w:cs="Times New Roman"/>
          <w:sz w:val="24"/>
          <w:szCs w:val="24"/>
        </w:rPr>
        <w:t>(1), 20-32.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https://doi.org/10.21449/ijate.1517994</w:t>
        </w:r>
      </w:hyperlink>
    </w:p>
    <w:p w14:paraId="1C4E634A" w14:textId="77777777" w:rsidR="004A05F7" w:rsidRPr="00D60411" w:rsidRDefault="004A05F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96465C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Valenti, S., Neri, F., &amp; </w:t>
      </w:r>
      <w:proofErr w:type="spell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Cucchiarelli</w:t>
      </w:r>
      <w:proofErr w:type="spell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(2003). An overview of current research on automated essay grading.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Inf</w:t>
      </w:r>
      <w:r w:rsidR="006E0308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ormation Technology Education,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, 319-330.</w:t>
      </w:r>
    </w:p>
    <w:p w14:paraId="501620B2" w14:textId="629773E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3F8179" w14:textId="32E973FC" w:rsidR="005D5BBC" w:rsidRPr="00D60411" w:rsidRDefault="005D5BB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93742981"/>
      <w:r w:rsidRPr="00D60411">
        <w:rPr>
          <w:rFonts w:ascii="Times New Roman" w:eastAsia="Times New Roman" w:hAnsi="Times New Roman" w:cs="Times New Roman"/>
          <w:sz w:val="24"/>
          <w:szCs w:val="24"/>
        </w:rPr>
        <w:t>Vajjala, S. (2018). Automated assessment of non-native learner essays: Investigating the role of linguistic features. 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Artificial Intelligence in Education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bookmarkStart w:id="15" w:name="_Hlk93742968"/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79-105. </w:t>
      </w:r>
    </w:p>
    <w:bookmarkEnd w:id="14"/>
    <w:bookmarkEnd w:id="15"/>
    <w:p w14:paraId="67465442" w14:textId="77777777" w:rsidR="005D5BBC" w:rsidRPr="00D60411" w:rsidRDefault="005D5BBC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EEB200" w14:textId="0F808788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Vantage Learning. </w:t>
      </w:r>
      <w:r w:rsidR="00580C3D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(2000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study of expert scoring and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scoring accuracy for dimensional scoring of Grade 11 student writing responses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(RB-397)</w:t>
      </w:r>
      <w:r w:rsidR="00AE0137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Vantage Learning.</w:t>
      </w:r>
    </w:p>
    <w:p w14:paraId="092F7468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917B6A" w14:textId="7FD3EA2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</w:t>
      </w:r>
      <w:r w:rsidR="00580C3D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true score study of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accuracy for holistic and dimensional scoring of college entry-level writing program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(RB-407). Vantage Learning.</w:t>
      </w:r>
    </w:p>
    <w:p w14:paraId="74389634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E73D1B" w14:textId="2A917250" w:rsidR="00F04524" w:rsidRPr="00D60411" w:rsidRDefault="00580C3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(2001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About </w:t>
      </w:r>
      <w:proofErr w:type="spellStart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(PB-540)</w:t>
      </w:r>
      <w:r w:rsidR="00AE0137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Vantage Learning.</w:t>
      </w:r>
    </w:p>
    <w:p w14:paraId="77200428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4C5A16" w14:textId="7E7B0DE8" w:rsidR="00F04524" w:rsidRPr="00D60411" w:rsidRDefault="00580C3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(2001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Applying </w:t>
      </w:r>
      <w:proofErr w:type="spellStart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Technology to the scoring of 3rd and 8th grade standardized writing assessments 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(RB-524)</w:t>
      </w:r>
      <w:r w:rsidR="00AE0137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Vantage Learning.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28B2AA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5B1832" w14:textId="6A6F0AE5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Vantage Learning. (2002).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study of expert scoring, standard human scoring and </w:t>
      </w:r>
      <w:proofErr w:type="spellStart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scoring accuracy for statewide eighth grade writing responses 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(RB-726)</w:t>
      </w:r>
      <w:r w:rsidR="00AE0137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Vantage Learning.</w:t>
      </w:r>
    </w:p>
    <w:p w14:paraId="3BBC1A58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4B7630" w14:textId="01C0E86E" w:rsidR="00F04524" w:rsidRPr="00D60411" w:rsidRDefault="00AA580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(2003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Assessing the accuracy of </w:t>
      </w:r>
      <w:proofErr w:type="spellStart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for scoring a district-wide writing assessment 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(RB-806)</w:t>
      </w:r>
      <w:r w:rsidR="00AE0137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Vantage Learning.</w:t>
      </w:r>
    </w:p>
    <w:p w14:paraId="7C01EF91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508F99" w14:textId="2C814019" w:rsidR="00F04524" w:rsidRPr="00D60411" w:rsidRDefault="00AA580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(2003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How does </w:t>
      </w:r>
      <w:proofErr w:type="spellStart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score essay responses? 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(RB-929)</w:t>
      </w:r>
      <w:r w:rsidR="00AE0137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Vantage Learning.</w:t>
      </w:r>
    </w:p>
    <w:p w14:paraId="3AA1DF96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0B52D5" w14:textId="01A88842" w:rsidR="00F04524" w:rsidRPr="00D60411" w:rsidRDefault="00AA580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(2003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true score study of 11th grade student writing responses using </w:t>
      </w:r>
      <w:proofErr w:type="spellStart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IntelliMetric</w:t>
      </w:r>
      <w:proofErr w:type="spellEnd"/>
      <w:r w:rsidR="00F04524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Version 9.0 </w:t>
      </w:r>
      <w:r w:rsidR="00F04524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(RB-786)</w:t>
      </w:r>
      <w:r w:rsidR="00AE0137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 Vantage Learning.</w:t>
      </w:r>
    </w:p>
    <w:p w14:paraId="2075B150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F6382D" w14:textId="1025AD3F" w:rsidR="00E45391" w:rsidRPr="00D60411" w:rsidRDefault="00E45391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Wang, C., Jiang, Z., Yin, Y., Cheng, Z., Ge, S., &amp; Gu, Q. (2023, July). Aggregating multiple heuristic signals as supervision for unsupervised automated essay scoring. In A. Rogers, J. Boyd-Graber, &amp; N. Okazaki (Eds.), </w:t>
      </w:r>
      <w:r w:rsidRPr="00D60411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61st Annual Meeting of the Association for Computational Linguistics (Volume 1: Long Papers)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(pp. 13999-14013). Association for Computational Linguistics. https://aclanthology.org/2023.acl-long.782.pdf</w:t>
      </w:r>
    </w:p>
    <w:p w14:paraId="4330D5AA" w14:textId="77777777" w:rsidR="00E45391" w:rsidRPr="00D60411" w:rsidRDefault="00E45391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200E52" w14:textId="77777777" w:rsidR="00F04524" w:rsidRPr="00D60411" w:rsidRDefault="00F04524" w:rsidP="00D60411">
      <w:pPr>
        <w:pStyle w:val="NormalWeb"/>
        <w:spacing w:before="0" w:beforeAutospacing="0" w:after="0" w:afterAutospacing="0"/>
        <w:ind w:left="720" w:hanging="720"/>
      </w:pPr>
      <w:r w:rsidRPr="00D60411">
        <w:t xml:space="preserve">Wang, F., &amp; Wang, S. (2012). A comparative study on the influence of automated evaluation system and teacher grading on students’ English writing. </w:t>
      </w:r>
      <w:r w:rsidRPr="00D60411">
        <w:rPr>
          <w:i/>
          <w:iCs/>
        </w:rPr>
        <w:t>Procedia Engineering</w:t>
      </w:r>
      <w:r w:rsidRPr="00D60411">
        <w:t xml:space="preserve">, </w:t>
      </w:r>
      <w:r w:rsidRPr="00D60411">
        <w:rPr>
          <w:i/>
          <w:iCs/>
        </w:rPr>
        <w:t>29</w:t>
      </w:r>
      <w:r w:rsidR="006E0308" w:rsidRPr="00D60411">
        <w:t>, 993-</w:t>
      </w:r>
      <w:r w:rsidRPr="00D60411">
        <w:t xml:space="preserve"> 997.</w:t>
      </w:r>
    </w:p>
    <w:p w14:paraId="0ED24BD7" w14:textId="77777777" w:rsidR="00F04524" w:rsidRPr="00D60411" w:rsidRDefault="00F04524" w:rsidP="00D60411">
      <w:pPr>
        <w:pStyle w:val="NormalWeb"/>
        <w:spacing w:before="0" w:beforeAutospacing="0" w:after="0" w:afterAutospacing="0"/>
        <w:ind w:left="720" w:hanging="720"/>
      </w:pPr>
    </w:p>
    <w:p w14:paraId="34B427BC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Wang, J., &amp; Brown, M. (2007). Automated essay scoring versus human scoring: A comparative study. </w:t>
      </w:r>
      <w:r w:rsidRPr="00D60411">
        <w:rPr>
          <w:rStyle w:val="container"/>
          <w:rFonts w:ascii="Times New Roman" w:hAnsi="Times New Roman" w:cs="Times New Roman"/>
          <w:i/>
          <w:iCs/>
          <w:sz w:val="24"/>
          <w:szCs w:val="24"/>
        </w:rPr>
        <w:t>The Journal of Technology Learning and Assessment</w:t>
      </w:r>
      <w:r w:rsidR="006E0308" w:rsidRPr="00D60411">
        <w:rPr>
          <w:rStyle w:val="container"/>
          <w:rFonts w:ascii="Times New Roman" w:hAnsi="Times New Roman" w:cs="Times New Roman"/>
          <w:i/>
          <w:iCs/>
          <w:sz w:val="24"/>
          <w:szCs w:val="24"/>
        </w:rPr>
        <w:t>,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0308" w:rsidRPr="00D60411">
        <w:rPr>
          <w:rFonts w:ascii="Times New Roman" w:hAnsi="Times New Roman" w:cs="Times New Roman"/>
          <w:i/>
          <w:sz w:val="24"/>
          <w:szCs w:val="24"/>
        </w:rPr>
        <w:t>6</w:t>
      </w:r>
      <w:r w:rsidRPr="00D60411">
        <w:rPr>
          <w:rFonts w:ascii="Times New Roman" w:hAnsi="Times New Roman" w:cs="Times New Roman"/>
          <w:sz w:val="24"/>
          <w:szCs w:val="24"/>
        </w:rPr>
        <w:t xml:space="preserve">(2), 1-29. </w:t>
      </w:r>
    </w:p>
    <w:p w14:paraId="02DCC78F" w14:textId="77777777" w:rsidR="00C83163" w:rsidRPr="00D60411" w:rsidRDefault="00C83163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7E838E" w14:textId="1E9263D2" w:rsidR="00C83163" w:rsidRPr="00C83163" w:rsidRDefault="00C83163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3163">
        <w:rPr>
          <w:rFonts w:ascii="Times New Roman" w:hAnsi="Times New Roman" w:cs="Times New Roman"/>
          <w:sz w:val="24"/>
          <w:szCs w:val="24"/>
        </w:rPr>
        <w:t xml:space="preserve">Wang, J., Zhang, Q., Liu, J., Wang, X., Xu, M., Yang, L., &amp; Zhou, J. (2025). Making meta-learning solve cross-prompt automatic essay scoring. </w:t>
      </w:r>
      <w:r w:rsidRPr="00C83163">
        <w:rPr>
          <w:rFonts w:ascii="Times New Roman" w:hAnsi="Times New Roman" w:cs="Times New Roman"/>
          <w:i/>
          <w:iCs/>
          <w:sz w:val="24"/>
          <w:szCs w:val="24"/>
        </w:rPr>
        <w:t>Expert Systems with Applications</w:t>
      </w:r>
      <w:r w:rsidRPr="00D60411">
        <w:rPr>
          <w:rFonts w:ascii="Times New Roman" w:hAnsi="Times New Roman" w:cs="Times New Roman"/>
          <w:sz w:val="24"/>
          <w:szCs w:val="24"/>
        </w:rPr>
        <w:t xml:space="preserve">. </w:t>
      </w:r>
      <w:hyperlink r:id="rId29" w:tgtFrame="_blank" w:tooltip="Persistent link using digital object identifier" w:history="1">
        <w:r w:rsidRPr="00D6041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https://doi.org/10.1016/j.eswa.2025.126710</w:t>
        </w:r>
      </w:hyperlink>
    </w:p>
    <w:p w14:paraId="7E652CB6" w14:textId="77777777" w:rsidR="004511E4" w:rsidRPr="00D60411" w:rsidRDefault="004511E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714505" w14:textId="109C68FE" w:rsidR="00590C8D" w:rsidRPr="00D60411" w:rsidRDefault="00590C8D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Wang, P. (2015). Effects of an automated writing evaluation program: Student experiences and perceptions. </w:t>
      </w:r>
      <w:r w:rsidRPr="00D60411">
        <w:rPr>
          <w:rFonts w:ascii="Times New Roman" w:hAnsi="Times New Roman" w:cs="Times New Roman"/>
          <w:i/>
          <w:sz w:val="24"/>
          <w:szCs w:val="24"/>
        </w:rPr>
        <w:t>Electronic Journal of Foreign Language Teaching, 12</w:t>
      </w:r>
      <w:r w:rsidRPr="00D60411">
        <w:rPr>
          <w:rFonts w:ascii="Times New Roman" w:hAnsi="Times New Roman" w:cs="Times New Roman"/>
          <w:sz w:val="24"/>
          <w:szCs w:val="24"/>
        </w:rPr>
        <w:t>(1),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79</w:t>
      </w:r>
      <w:r w:rsidR="0099449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100.</w:t>
      </w:r>
    </w:p>
    <w:p w14:paraId="7DACCA3F" w14:textId="68D7DC27" w:rsidR="005D7E20" w:rsidRPr="00D60411" w:rsidRDefault="005D7E20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CFED31" w14:textId="651BE6AE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Ware, P., &amp; Warschauer, M. (2006). </w:t>
      </w:r>
      <w:hyperlink r:id="rId30" w:history="1">
        <w:r w:rsidRPr="00D60411">
          <w:rPr>
            <w:rFonts w:ascii="Times New Roman" w:eastAsia="Times New Roman" w:hAnsi="Times New Roman" w:cs="Times New Roman"/>
            <w:sz w:val="24"/>
            <w:szCs w:val="24"/>
          </w:rPr>
          <w:t>Electronic feedback and second language writing</w:t>
        </w:r>
      </w:hyperlink>
      <w:r w:rsidR="006E0308" w:rsidRPr="00D60411">
        <w:rPr>
          <w:rFonts w:ascii="Times New Roman" w:eastAsia="Times New Roman" w:hAnsi="Times New Roman" w:cs="Times New Roman"/>
          <w:sz w:val="24"/>
          <w:szCs w:val="24"/>
        </w:rPr>
        <w:t>. In K. Hyland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&amp; F. Hyland (Eds.),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Feedback in second language writing: Contexts and issues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(pp. 105-122). Cambridge University Press.</w:t>
      </w:r>
    </w:p>
    <w:p w14:paraId="6CCB4864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A50B21" w14:textId="77777777" w:rsidR="001647EB" w:rsidRPr="00D60411" w:rsidRDefault="001647EB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>Warschauer, M.</w:t>
      </w:r>
      <w:r w:rsidR="0037483E" w:rsidRPr="00D604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 &amp; Grimes, D. (2008). </w:t>
      </w:r>
      <w:hyperlink r:id="rId31" w:history="1">
        <w:r w:rsidRPr="00D60411">
          <w:rPr>
            <w:rFonts w:ascii="Times New Roman" w:eastAsia="Times New Roman" w:hAnsi="Times New Roman" w:cs="Times New Roman"/>
            <w:sz w:val="24"/>
            <w:szCs w:val="24"/>
          </w:rPr>
          <w:t>Automated writing assessment in the classroom</w:t>
        </w:r>
      </w:hyperlink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Pedagogies</w:t>
      </w:r>
      <w:r w:rsidR="006E0308" w:rsidRPr="00D6041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3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>(1), 52-67</w:t>
      </w:r>
      <w:r w:rsidR="006E0308" w:rsidRPr="00D60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A8D2EB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B06AB9" w14:textId="77777777" w:rsidR="0037483E" w:rsidRPr="00D60411" w:rsidRDefault="001647EB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Warschauer, M., &amp; Ware, P. (2006). </w:t>
      </w:r>
      <w:hyperlink r:id="rId32" w:history="1">
        <w:r w:rsidRPr="00D60411">
          <w:rPr>
            <w:rFonts w:ascii="Times New Roman" w:eastAsia="Times New Roman" w:hAnsi="Times New Roman" w:cs="Times New Roman"/>
            <w:sz w:val="24"/>
            <w:szCs w:val="24"/>
          </w:rPr>
          <w:t>Automated writing evaluation: Defining the classroom research agenda</w:t>
        </w:r>
      </w:hyperlink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>Language Teaching Research</w:t>
      </w:r>
      <w:r w:rsidR="0037483E" w:rsidRPr="00D6041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60411">
        <w:rPr>
          <w:rFonts w:ascii="Times New Roman" w:eastAsia="Times New Roman" w:hAnsi="Times New Roman" w:cs="Times New Roman"/>
          <w:i/>
          <w:sz w:val="24"/>
          <w:szCs w:val="24"/>
        </w:rPr>
        <w:t xml:space="preserve"> 10</w:t>
      </w:r>
      <w:r w:rsidRPr="00D60411">
        <w:rPr>
          <w:rFonts w:ascii="Times New Roman" w:eastAsia="Times New Roman" w:hAnsi="Times New Roman" w:cs="Times New Roman"/>
          <w:sz w:val="24"/>
          <w:szCs w:val="24"/>
        </w:rPr>
        <w:t xml:space="preserve">(2), 1-24. </w:t>
      </w:r>
    </w:p>
    <w:p w14:paraId="7CFAFD84" w14:textId="77777777" w:rsidR="0037483E" w:rsidRPr="00D60411" w:rsidRDefault="0037483E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DCA7A4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>Warschauer, M., &amp; Grimes, D. (2010).</w:t>
      </w:r>
      <w:r w:rsidR="002D273E"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sz w:val="24"/>
          <w:szCs w:val="24"/>
        </w:rPr>
        <w:t xml:space="preserve">Utility in a fallible tool: A multi-site case study of automated writing evaluation.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The Journal of Technology, Learning, and Assessment</w:t>
      </w:r>
      <w:r w:rsidR="0037483E" w:rsidRPr="00D60411">
        <w:rPr>
          <w:rFonts w:ascii="Times New Roman" w:hAnsi="Times New Roman" w:cs="Times New Roman"/>
          <w:i/>
          <w:sz w:val="24"/>
          <w:szCs w:val="24"/>
        </w:rPr>
        <w:t>,</w:t>
      </w:r>
      <w:r w:rsidRPr="00D60411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Pr="00D60411">
        <w:rPr>
          <w:rFonts w:ascii="Times New Roman" w:hAnsi="Times New Roman" w:cs="Times New Roman"/>
          <w:sz w:val="24"/>
          <w:szCs w:val="24"/>
        </w:rPr>
        <w:t xml:space="preserve">(6), 1-41. </w:t>
      </w:r>
    </w:p>
    <w:p w14:paraId="03180DA2" w14:textId="77777777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CFA52A" w14:textId="77777777" w:rsidR="00F04524" w:rsidRPr="00D60411" w:rsidRDefault="00F04524" w:rsidP="00D60411">
      <w:pPr>
        <w:pStyle w:val="NormalWeb"/>
        <w:spacing w:before="0" w:beforeAutospacing="0" w:after="0" w:afterAutospacing="0"/>
        <w:ind w:left="720" w:hanging="720"/>
      </w:pPr>
      <w:r w:rsidRPr="00D60411">
        <w:t xml:space="preserve">Weigle, S. C. (2010). Validation of automated scores of TOEFL iBT tasks against non-test indicators of writing ability. </w:t>
      </w:r>
      <w:r w:rsidRPr="00D60411">
        <w:rPr>
          <w:i/>
          <w:iCs/>
        </w:rPr>
        <w:t>Language Testing</w:t>
      </w:r>
      <w:r w:rsidRPr="00D60411">
        <w:t xml:space="preserve">, </w:t>
      </w:r>
      <w:r w:rsidRPr="00D60411">
        <w:rPr>
          <w:i/>
          <w:iCs/>
        </w:rPr>
        <w:t>27</w:t>
      </w:r>
      <w:r w:rsidRPr="00D60411">
        <w:t>(3), 335-353.</w:t>
      </w:r>
    </w:p>
    <w:p w14:paraId="550027A2" w14:textId="77777777" w:rsidR="001179A3" w:rsidRPr="00D60411" w:rsidRDefault="001179A3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FD4780" w14:textId="04C93B5A" w:rsidR="001179A3" w:rsidRPr="00D60411" w:rsidRDefault="001179A3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Hlk153517892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Weigle, S. C. (2011).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Validation of automated scores of TOEFL iBT tasks against non</w:t>
      </w:r>
      <w:r w:rsidR="00ED6E26"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test indicators of writing ability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iBT Research Report No. 15). Educational Testing Service.</w:t>
      </w:r>
    </w:p>
    <w:bookmarkEnd w:id="16"/>
    <w:p w14:paraId="6CAC9E36" w14:textId="77777777" w:rsidR="00F23CD7" w:rsidRPr="00D60411" w:rsidRDefault="00F23CD7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7389B5" w14:textId="440D5460" w:rsidR="001179A3" w:rsidRPr="00D60411" w:rsidRDefault="001179A3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Williamson, D., Xi, X., &amp; Breyer, J. (2012). A framework for evaluation and use of automated scoring.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Educational Measurement, Issues and Practice, 31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(1), 2-13.</w:t>
      </w:r>
    </w:p>
    <w:p w14:paraId="3336F5C0" w14:textId="77777777" w:rsidR="007D74B4" w:rsidRPr="00D60411" w:rsidRDefault="007D74B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42E2D" w14:textId="2ECBE1CC" w:rsidR="00135CD9" w:rsidRPr="00D60411" w:rsidRDefault="007D74B4" w:rsidP="00D6041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Wilson, J., &amp; Huang, Y. (2024). Validity of automated essay scores for elementary-age English language learners: Evidence of </w:t>
      </w:r>
      <w:proofErr w:type="gramStart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bias?.</w:t>
      </w:r>
      <w:proofErr w:type="gramEnd"/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Assessing Writing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60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60</w:t>
      </w:r>
      <w:r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35CD9" w:rsidRPr="00D60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tgtFrame="_blank" w:tooltip="Persistent link using digital object identifier" w:history="1">
        <w:r w:rsidR="00135CD9" w:rsidRPr="00D604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https://doi.org/10.1016/j.asw.2024.100815</w:t>
        </w:r>
      </w:hyperlink>
      <w:r w:rsidR="00135CD9" w:rsidRPr="00D60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A5CF53" w14:textId="295EE798" w:rsidR="000656CA" w:rsidRPr="00D60411" w:rsidRDefault="000656CA" w:rsidP="00D60411">
      <w:pPr>
        <w:pStyle w:val="NormalWeb"/>
        <w:ind w:left="720" w:hanging="720"/>
      </w:pPr>
      <w:bookmarkStart w:id="17" w:name="_Hlk93743105"/>
      <w:r w:rsidRPr="00D60411">
        <w:t>Wilson, J., &amp; Roscoe, R. D. (2020). Automated writing evaluation and feedback: Multiple metrics of efficacy. </w:t>
      </w:r>
      <w:r w:rsidRPr="00D60411">
        <w:rPr>
          <w:i/>
          <w:iCs/>
        </w:rPr>
        <w:t>Journal of Educational Computing Research</w:t>
      </w:r>
      <w:r w:rsidRPr="00D60411">
        <w:t>, </w:t>
      </w:r>
      <w:r w:rsidRPr="00D60411">
        <w:rPr>
          <w:i/>
          <w:iCs/>
        </w:rPr>
        <w:t>58</w:t>
      </w:r>
      <w:r w:rsidRPr="00D60411">
        <w:t xml:space="preserve">(1), 87-125. </w:t>
      </w:r>
    </w:p>
    <w:bookmarkEnd w:id="17"/>
    <w:p w14:paraId="2076ACD6" w14:textId="2D126B7B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Xi, X. (2010). Automated scoring and feedback systems: Where are we and where are we heading?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="0037483E" w:rsidRPr="00D6041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i/>
          <w:sz w:val="24"/>
          <w:szCs w:val="24"/>
        </w:rPr>
        <w:t>27</w:t>
      </w:r>
      <w:r w:rsidRPr="00D60411">
        <w:rPr>
          <w:rFonts w:ascii="Times New Roman" w:hAnsi="Times New Roman" w:cs="Times New Roman"/>
          <w:sz w:val="24"/>
          <w:szCs w:val="24"/>
        </w:rPr>
        <w:t xml:space="preserve">(3), 291-300. </w:t>
      </w:r>
    </w:p>
    <w:p w14:paraId="1A545C8E" w14:textId="77777777" w:rsidR="000B30F8" w:rsidRPr="00D60411" w:rsidRDefault="000B30F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EA127F" w14:textId="4FD4411E" w:rsidR="000B30F8" w:rsidRPr="00D60411" w:rsidRDefault="000B30F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4AC1">
        <w:rPr>
          <w:rFonts w:ascii="Times New Roman" w:hAnsi="Times New Roman" w:cs="Times New Roman"/>
          <w:sz w:val="24"/>
          <w:szCs w:val="24"/>
        </w:rPr>
        <w:t xml:space="preserve">Xia, W., Mao, S., &amp; Zheng, C. (2024). Empirical study of large language models as automated essay scoring tools in </w:t>
      </w:r>
      <w:proofErr w:type="spellStart"/>
      <w:r w:rsidRPr="00324AC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32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C1">
        <w:rPr>
          <w:rFonts w:ascii="Times New Roman" w:hAnsi="Times New Roman" w:cs="Times New Roman"/>
          <w:sz w:val="24"/>
          <w:szCs w:val="24"/>
        </w:rPr>
        <w:t>composition_taking</w:t>
      </w:r>
      <w:proofErr w:type="spellEnd"/>
      <w:r w:rsidRPr="00324AC1">
        <w:rPr>
          <w:rFonts w:ascii="Times New Roman" w:hAnsi="Times New Roman" w:cs="Times New Roman"/>
          <w:sz w:val="24"/>
          <w:szCs w:val="24"/>
        </w:rPr>
        <w:t xml:space="preserve"> </w:t>
      </w:r>
      <w:r w:rsidRPr="00D60411">
        <w:rPr>
          <w:rFonts w:ascii="Times New Roman" w:hAnsi="Times New Roman" w:cs="Times New Roman"/>
          <w:sz w:val="24"/>
          <w:szCs w:val="24"/>
        </w:rPr>
        <w:t xml:space="preserve">TOEFL </w:t>
      </w:r>
      <w:r w:rsidRPr="00324AC1">
        <w:rPr>
          <w:rFonts w:ascii="Times New Roman" w:hAnsi="Times New Roman" w:cs="Times New Roman"/>
          <w:sz w:val="24"/>
          <w:szCs w:val="24"/>
        </w:rPr>
        <w:t xml:space="preserve">independent writing task for example. </w:t>
      </w:r>
      <w:proofErr w:type="spellStart"/>
      <w:r w:rsidRPr="00324AC1">
        <w:rPr>
          <w:rFonts w:ascii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324AC1">
        <w:rPr>
          <w:rFonts w:ascii="Times New Roman" w:hAnsi="Times New Roman" w:cs="Times New Roman"/>
          <w:i/>
          <w:iCs/>
          <w:sz w:val="24"/>
          <w:szCs w:val="24"/>
        </w:rPr>
        <w:t xml:space="preserve"> preprint arXiv:2401.03401</w:t>
      </w:r>
      <w:r w:rsidRPr="00324AC1">
        <w:rPr>
          <w:rFonts w:ascii="Times New Roman" w:hAnsi="Times New Roman" w:cs="Times New Roman"/>
          <w:sz w:val="24"/>
          <w:szCs w:val="24"/>
        </w:rPr>
        <w:t>.</w:t>
      </w:r>
      <w:r w:rsidRPr="00D60411">
        <w:rPr>
          <w:rFonts w:ascii="Times New Roman" w:hAnsi="Times New Roman" w:cs="Times New Roman"/>
          <w:sz w:val="24"/>
          <w:szCs w:val="24"/>
        </w:rPr>
        <w:t xml:space="preserve">  </w:t>
      </w:r>
      <w:hyperlink r:id="rId34" w:history="1">
        <w:r w:rsidRPr="00324AC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https://doi.org/10.48550/arXiv.2401.03401</w:t>
        </w:r>
      </w:hyperlink>
    </w:p>
    <w:p w14:paraId="63864CB4" w14:textId="77777777" w:rsidR="000B30F8" w:rsidRPr="00D60411" w:rsidRDefault="000B30F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AABF96" w14:textId="73149DCF" w:rsidR="005D5BBC" w:rsidRPr="00D60411" w:rsidRDefault="005D5BBC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93743142"/>
      <w:r w:rsidRPr="00D60411">
        <w:rPr>
          <w:rFonts w:ascii="Times New Roman" w:hAnsi="Times New Roman" w:cs="Times New Roman"/>
          <w:sz w:val="24"/>
          <w:szCs w:val="24"/>
        </w:rPr>
        <w:t>Xiong, Y., &amp; Suen, H. K. (2018). Assessment approaches in massive open online courses: Possibilities, challenges and future directions.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International Review of Education</w:t>
      </w:r>
      <w:r w:rsidRPr="00D60411">
        <w:rPr>
          <w:rFonts w:ascii="Times New Roman" w:hAnsi="Times New Roman" w:cs="Times New Roman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Pr="00D60411">
        <w:rPr>
          <w:rFonts w:ascii="Times New Roman" w:hAnsi="Times New Roman" w:cs="Times New Roman"/>
          <w:sz w:val="24"/>
          <w:szCs w:val="24"/>
        </w:rPr>
        <w:t xml:space="preserve">(2), 241-263. </w:t>
      </w:r>
    </w:p>
    <w:bookmarkEnd w:id="18"/>
    <w:p w14:paraId="03D15D8B" w14:textId="66F18A1B" w:rsidR="00F04524" w:rsidRPr="00D60411" w:rsidRDefault="00F0452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6CE8C4" w14:textId="41DFC050" w:rsidR="00F4614F" w:rsidRPr="00D60411" w:rsidRDefault="00F4614F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hAnsi="Times New Roman" w:cs="Times New Roman"/>
          <w:sz w:val="24"/>
          <w:szCs w:val="24"/>
        </w:rPr>
        <w:t>Yamaura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 xml:space="preserve">, M., Fukuda, I., &amp; Uto, M. (2023). Neural automated essay scoring considering logical structure. In N. Wang, G. Rebolledo-Mendez, N. Matsuda, O. C. Santos, &amp; V. Dimitrova (Eds.), 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International Conference on Artificial Intelligence in Education</w:t>
      </w:r>
      <w:r w:rsidRPr="00D60411">
        <w:rPr>
          <w:rFonts w:ascii="Times New Roman" w:hAnsi="Times New Roman" w:cs="Times New Roman"/>
          <w:sz w:val="24"/>
          <w:szCs w:val="24"/>
        </w:rPr>
        <w:t xml:space="preserve"> (pp. 267-278). Springer.</w:t>
      </w:r>
    </w:p>
    <w:p w14:paraId="427680A6" w14:textId="3FE186DE" w:rsidR="00F4614F" w:rsidRPr="00D60411" w:rsidRDefault="00F4614F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0758FA" w14:textId="1A01A0B4" w:rsidR="000B30F8" w:rsidRPr="000B30F8" w:rsidRDefault="000B30F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95787429"/>
      <w:r w:rsidRPr="000B30F8">
        <w:rPr>
          <w:rFonts w:ascii="Times New Roman" w:hAnsi="Times New Roman" w:cs="Times New Roman"/>
          <w:sz w:val="24"/>
          <w:szCs w:val="24"/>
        </w:rPr>
        <w:t xml:space="preserve">Yamashita, T. (2024). An application of many-facet Rasch measurement to evaluate automated essay scoring: A case of ChatGPT-4.0. </w:t>
      </w:r>
      <w:r w:rsidRPr="000B30F8">
        <w:rPr>
          <w:rFonts w:ascii="Times New Roman" w:hAnsi="Times New Roman" w:cs="Times New Roman"/>
          <w:i/>
          <w:iCs/>
          <w:sz w:val="24"/>
          <w:szCs w:val="24"/>
        </w:rPr>
        <w:t>Research Methods in Applied Linguistics</w:t>
      </w:r>
      <w:r w:rsidRPr="000B30F8">
        <w:rPr>
          <w:rFonts w:ascii="Times New Roman" w:hAnsi="Times New Roman" w:cs="Times New Roman"/>
          <w:sz w:val="24"/>
          <w:szCs w:val="24"/>
        </w:rPr>
        <w:t xml:space="preserve">, </w:t>
      </w:r>
      <w:r w:rsidRPr="000B30F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B30F8">
        <w:rPr>
          <w:rFonts w:ascii="Times New Roman" w:hAnsi="Times New Roman" w:cs="Times New Roman"/>
          <w:sz w:val="24"/>
          <w:szCs w:val="24"/>
        </w:rPr>
        <w:t>(3).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tgtFrame="_blank" w:tooltip="Persistent link using digital object identifier" w:history="1">
        <w:r w:rsidRPr="00D6041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https://doi.org/10.1016/j.rmal.2024.100133</w:t>
        </w:r>
      </w:hyperlink>
    </w:p>
    <w:bookmarkEnd w:id="19"/>
    <w:p w14:paraId="765A702D" w14:textId="77777777" w:rsidR="000B30F8" w:rsidRPr="00D60411" w:rsidRDefault="000B30F8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91EBCC" w14:textId="2E2BF050" w:rsidR="00E37574" w:rsidRPr="00D60411" w:rsidRDefault="00E3757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0411">
        <w:rPr>
          <w:rFonts w:ascii="Times New Roman" w:hAnsi="Times New Roman" w:cs="Times New Roman"/>
          <w:sz w:val="24"/>
          <w:szCs w:val="24"/>
        </w:rPr>
        <w:t>Yannakoudakis</w:t>
      </w:r>
      <w:proofErr w:type="spellEnd"/>
      <w:r w:rsidRPr="00D60411">
        <w:rPr>
          <w:rFonts w:ascii="Times New Roman" w:hAnsi="Times New Roman" w:cs="Times New Roman"/>
          <w:sz w:val="24"/>
          <w:szCs w:val="24"/>
        </w:rPr>
        <w:t>, H. (2013). Automated assessment of English-learner writing. University of Cambridge Computer Laboratory. https://www.cl.cam.ac.uk/techreports/UCAM-CL-TR-842.pdf</w:t>
      </w:r>
    </w:p>
    <w:p w14:paraId="404BDC15" w14:textId="77777777" w:rsidR="00E37574" w:rsidRPr="00D60411" w:rsidRDefault="00E37574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C392A9" w14:textId="4B9864FA" w:rsidR="005D7E20" w:rsidRPr="00D60411" w:rsidRDefault="005D7E20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93743162"/>
      <w:r w:rsidRPr="00D60411">
        <w:rPr>
          <w:rFonts w:ascii="Times New Roman" w:hAnsi="Times New Roman" w:cs="Times New Roman"/>
          <w:sz w:val="24"/>
          <w:szCs w:val="24"/>
          <w:lang w:val="sv-SE"/>
        </w:rPr>
        <w:t xml:space="preserve">Yannakoudakis, H., Andersen, Ø. E., Geranpayeh, A., Briscoe, T., &amp; Nicholls, D. (2018). </w:t>
      </w:r>
      <w:r w:rsidRPr="00D60411">
        <w:rPr>
          <w:rFonts w:ascii="Times New Roman" w:hAnsi="Times New Roman" w:cs="Times New Roman"/>
          <w:sz w:val="24"/>
          <w:szCs w:val="24"/>
        </w:rPr>
        <w:t>Developing an automated writing placement system for ESL learners.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Applied Measurement in Education</w:t>
      </w:r>
      <w:r w:rsidRPr="00D60411">
        <w:rPr>
          <w:rFonts w:ascii="Times New Roman" w:hAnsi="Times New Roman" w:cs="Times New Roman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D60411">
        <w:rPr>
          <w:rFonts w:ascii="Times New Roman" w:hAnsi="Times New Roman" w:cs="Times New Roman"/>
          <w:sz w:val="24"/>
          <w:szCs w:val="24"/>
        </w:rPr>
        <w:t xml:space="preserve">(3), 251-267. </w:t>
      </w:r>
    </w:p>
    <w:bookmarkEnd w:id="20"/>
    <w:p w14:paraId="5B4C1D9A" w14:textId="0E16DE58" w:rsidR="005D7E20" w:rsidRPr="00D60411" w:rsidRDefault="005D7E20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E616E6" w14:textId="6BBEEB5A" w:rsidR="00F1409E" w:rsidRPr="00D60411" w:rsidRDefault="005D5BBC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0411">
        <w:rPr>
          <w:rFonts w:ascii="Times New Roman" w:hAnsi="Times New Roman" w:cs="Times New Roman"/>
          <w:sz w:val="24"/>
          <w:szCs w:val="24"/>
        </w:rPr>
        <w:t xml:space="preserve">Zawacki-Richter, O., Marín, V. I., Bond, M., &amp; Gouverneur, F. (2019). Systematic review of research on artificial intelligence applications in higher education–where are the </w:t>
      </w:r>
      <w:proofErr w:type="gramStart"/>
      <w:r w:rsidRPr="00D60411">
        <w:rPr>
          <w:rFonts w:ascii="Times New Roman" w:hAnsi="Times New Roman" w:cs="Times New Roman"/>
          <w:sz w:val="24"/>
          <w:szCs w:val="24"/>
        </w:rPr>
        <w:t>educators?.</w:t>
      </w:r>
      <w:proofErr w:type="gramEnd"/>
      <w:r w:rsidRPr="00D60411">
        <w:rPr>
          <w:rFonts w:ascii="Times New Roman" w:hAnsi="Times New Roman" w:cs="Times New Roman"/>
          <w:sz w:val="24"/>
          <w:szCs w:val="24"/>
        </w:rPr>
        <w:t>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International Journal of Educational Technology in Higher Education</w:t>
      </w:r>
      <w:r w:rsidRPr="00D60411">
        <w:rPr>
          <w:rFonts w:ascii="Times New Roman" w:hAnsi="Times New Roman" w:cs="Times New Roman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D60411">
        <w:rPr>
          <w:rFonts w:ascii="Times New Roman" w:hAnsi="Times New Roman" w:cs="Times New Roman"/>
          <w:sz w:val="24"/>
          <w:szCs w:val="24"/>
        </w:rPr>
        <w:t xml:space="preserve">(1), 1-27. </w:t>
      </w:r>
    </w:p>
    <w:p w14:paraId="41DA6F2D" w14:textId="77777777" w:rsidR="00F724A1" w:rsidRPr="00D60411" w:rsidRDefault="00F724A1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455262" w14:textId="3EEA2717" w:rsidR="004A05F7" w:rsidRPr="004A05F7" w:rsidRDefault="004A05F7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05F7">
        <w:rPr>
          <w:rFonts w:ascii="Times New Roman" w:hAnsi="Times New Roman" w:cs="Times New Roman"/>
          <w:sz w:val="24"/>
          <w:szCs w:val="24"/>
        </w:rPr>
        <w:t xml:space="preserve">Zhang, C., Deng, J., Dong, X., Zhao, H., Liu, K., &amp; Cui, C. (2025). Pairwise dual-level alignment for cross-prompt automated essay scoring. </w:t>
      </w:r>
      <w:r w:rsidRPr="004A05F7">
        <w:rPr>
          <w:rFonts w:ascii="Times New Roman" w:hAnsi="Times New Roman" w:cs="Times New Roman"/>
          <w:i/>
          <w:iCs/>
          <w:sz w:val="24"/>
          <w:szCs w:val="24"/>
        </w:rPr>
        <w:t>Expert Systems with Applications</w:t>
      </w:r>
      <w:r w:rsidRPr="004A05F7">
        <w:rPr>
          <w:rFonts w:ascii="Times New Roman" w:hAnsi="Times New Roman" w:cs="Times New Roman"/>
          <w:sz w:val="24"/>
          <w:szCs w:val="24"/>
        </w:rPr>
        <w:t xml:space="preserve">, </w:t>
      </w:r>
      <w:r w:rsidRPr="004A05F7">
        <w:rPr>
          <w:rFonts w:ascii="Times New Roman" w:hAnsi="Times New Roman" w:cs="Times New Roman"/>
          <w:i/>
          <w:iCs/>
          <w:sz w:val="24"/>
          <w:szCs w:val="24"/>
        </w:rPr>
        <w:t>265</w:t>
      </w:r>
      <w:r w:rsidRPr="004A05F7">
        <w:rPr>
          <w:rFonts w:ascii="Times New Roman" w:hAnsi="Times New Roman" w:cs="Times New Roman"/>
          <w:sz w:val="24"/>
          <w:szCs w:val="24"/>
        </w:rPr>
        <w:t>.</w:t>
      </w:r>
      <w:r w:rsidRPr="00D60411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tgtFrame="_blank" w:tooltip="Persistent link using digital object identifier" w:history="1">
        <w:r w:rsidRPr="00D6041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https://doi.org/10.1016/j.eswa.2024.125924</w:t>
        </w:r>
      </w:hyperlink>
    </w:p>
    <w:p w14:paraId="12ACF2E8" w14:textId="77777777" w:rsidR="004A05F7" w:rsidRPr="00D60411" w:rsidRDefault="004A05F7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09407D" w14:textId="73E7F9F2" w:rsidR="002E1926" w:rsidRPr="00D60411" w:rsidRDefault="00F724A1" w:rsidP="00D604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02811350"/>
      <w:r w:rsidRPr="00D60411">
        <w:rPr>
          <w:rFonts w:ascii="Times New Roman" w:hAnsi="Times New Roman" w:cs="Times New Roman"/>
          <w:sz w:val="24"/>
          <w:szCs w:val="24"/>
        </w:rPr>
        <w:t>Zhang, Z. V., &amp; Hyland, K. (2018). Student engagement with teacher and automated feedback on L2 writing.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Assessing Writing</w:t>
      </w:r>
      <w:r w:rsidRPr="00D60411">
        <w:rPr>
          <w:rFonts w:ascii="Times New Roman" w:hAnsi="Times New Roman" w:cs="Times New Roman"/>
          <w:sz w:val="24"/>
          <w:szCs w:val="24"/>
        </w:rPr>
        <w:t>, </w:t>
      </w:r>
      <w:r w:rsidRPr="00D60411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D60411">
        <w:rPr>
          <w:rFonts w:ascii="Times New Roman" w:hAnsi="Times New Roman" w:cs="Times New Roman"/>
          <w:sz w:val="24"/>
          <w:szCs w:val="24"/>
        </w:rPr>
        <w:t>, 90-102.</w:t>
      </w:r>
      <w:bookmarkEnd w:id="21"/>
    </w:p>
    <w:sectPr w:rsidR="002E1926" w:rsidRPr="00D60411" w:rsidSect="002E1926">
      <w:headerReference w:type="default" r:id="rId37"/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8042" w14:textId="77777777" w:rsidR="00344C8D" w:rsidRDefault="00344C8D" w:rsidP="006C7CE6">
      <w:pPr>
        <w:spacing w:after="0" w:line="240" w:lineRule="auto"/>
      </w:pPr>
      <w:r>
        <w:separator/>
      </w:r>
    </w:p>
  </w:endnote>
  <w:endnote w:type="continuationSeparator" w:id="0">
    <w:p w14:paraId="0C78A9E3" w14:textId="77777777" w:rsidR="00344C8D" w:rsidRDefault="00344C8D" w:rsidP="006C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CMKD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B0E1" w14:textId="33A29CBB" w:rsidR="006C7CE6" w:rsidRPr="00470DF0" w:rsidRDefault="00470DF0" w:rsidP="00470DF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110A" w14:textId="77777777" w:rsidR="00344C8D" w:rsidRDefault="00344C8D" w:rsidP="006C7CE6">
      <w:pPr>
        <w:spacing w:after="0" w:line="240" w:lineRule="auto"/>
      </w:pPr>
      <w:r>
        <w:separator/>
      </w:r>
    </w:p>
  </w:footnote>
  <w:footnote w:type="continuationSeparator" w:id="0">
    <w:p w14:paraId="4C74A29B" w14:textId="77777777" w:rsidR="00344C8D" w:rsidRDefault="00344C8D" w:rsidP="006C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C8B7" w14:textId="6EDA7335" w:rsidR="006C7CE6" w:rsidRDefault="00470D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B60DB6" wp14:editId="18647111">
          <wp:simplePos x="0" y="0"/>
          <wp:positionH relativeFrom="column">
            <wp:posOffset>4061460</wp:posOffset>
          </wp:positionH>
          <wp:positionV relativeFrom="paragraph">
            <wp:posOffset>-390525</wp:posOffset>
          </wp:positionV>
          <wp:extent cx="2591435" cy="764540"/>
          <wp:effectExtent l="0" t="0" r="0" b="0"/>
          <wp:wrapNone/>
          <wp:docPr id="157506647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FB8FD6" wp14:editId="2A2CEBF2">
          <wp:simplePos x="0" y="0"/>
          <wp:positionH relativeFrom="column">
            <wp:posOffset>-712470</wp:posOffset>
          </wp:positionH>
          <wp:positionV relativeFrom="paragraph">
            <wp:posOffset>-310198</wp:posOffset>
          </wp:positionV>
          <wp:extent cx="3413760" cy="692785"/>
          <wp:effectExtent l="0" t="0" r="0" b="0"/>
          <wp:wrapNone/>
          <wp:docPr id="1750477365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64"/>
    <w:rsid w:val="00013216"/>
    <w:rsid w:val="00026C05"/>
    <w:rsid w:val="00027C75"/>
    <w:rsid w:val="00031B1E"/>
    <w:rsid w:val="00043396"/>
    <w:rsid w:val="000458E0"/>
    <w:rsid w:val="000538D8"/>
    <w:rsid w:val="000656CA"/>
    <w:rsid w:val="00067D59"/>
    <w:rsid w:val="00075708"/>
    <w:rsid w:val="00083381"/>
    <w:rsid w:val="000A69D0"/>
    <w:rsid w:val="000B30F8"/>
    <w:rsid w:val="000C0C69"/>
    <w:rsid w:val="000E3936"/>
    <w:rsid w:val="000E5A92"/>
    <w:rsid w:val="0010223D"/>
    <w:rsid w:val="0010244B"/>
    <w:rsid w:val="001179A3"/>
    <w:rsid w:val="00122AB2"/>
    <w:rsid w:val="00124CFF"/>
    <w:rsid w:val="00135C3A"/>
    <w:rsid w:val="00135CD9"/>
    <w:rsid w:val="001647EB"/>
    <w:rsid w:val="00181F77"/>
    <w:rsid w:val="001843D9"/>
    <w:rsid w:val="00190012"/>
    <w:rsid w:val="0019002F"/>
    <w:rsid w:val="00192CD9"/>
    <w:rsid w:val="00194619"/>
    <w:rsid w:val="00195EA4"/>
    <w:rsid w:val="0019737D"/>
    <w:rsid w:val="001A01C2"/>
    <w:rsid w:val="001A1418"/>
    <w:rsid w:val="001A2453"/>
    <w:rsid w:val="001B6F9A"/>
    <w:rsid w:val="001C49F8"/>
    <w:rsid w:val="001C5261"/>
    <w:rsid w:val="001E5779"/>
    <w:rsid w:val="002072E9"/>
    <w:rsid w:val="00211A3A"/>
    <w:rsid w:val="0023061D"/>
    <w:rsid w:val="002747D3"/>
    <w:rsid w:val="00287A00"/>
    <w:rsid w:val="00290F55"/>
    <w:rsid w:val="00296BF0"/>
    <w:rsid w:val="002B3392"/>
    <w:rsid w:val="002B6F67"/>
    <w:rsid w:val="002D273E"/>
    <w:rsid w:val="002E1926"/>
    <w:rsid w:val="002E25BC"/>
    <w:rsid w:val="002E3725"/>
    <w:rsid w:val="00313DA3"/>
    <w:rsid w:val="00316A6E"/>
    <w:rsid w:val="00317B28"/>
    <w:rsid w:val="00317D91"/>
    <w:rsid w:val="00324AC1"/>
    <w:rsid w:val="00331285"/>
    <w:rsid w:val="00344C8D"/>
    <w:rsid w:val="00351F99"/>
    <w:rsid w:val="0036321B"/>
    <w:rsid w:val="0037483E"/>
    <w:rsid w:val="00376463"/>
    <w:rsid w:val="003B34BD"/>
    <w:rsid w:val="003B3895"/>
    <w:rsid w:val="003C21B6"/>
    <w:rsid w:val="003C4980"/>
    <w:rsid w:val="0040418F"/>
    <w:rsid w:val="00406D9E"/>
    <w:rsid w:val="00430881"/>
    <w:rsid w:val="00436192"/>
    <w:rsid w:val="004455FE"/>
    <w:rsid w:val="004511E4"/>
    <w:rsid w:val="00470DF0"/>
    <w:rsid w:val="00471D98"/>
    <w:rsid w:val="00474E98"/>
    <w:rsid w:val="00484273"/>
    <w:rsid w:val="00484C41"/>
    <w:rsid w:val="004A05F7"/>
    <w:rsid w:val="004B076B"/>
    <w:rsid w:val="004D2637"/>
    <w:rsid w:val="004F5F7B"/>
    <w:rsid w:val="005259EC"/>
    <w:rsid w:val="005263D6"/>
    <w:rsid w:val="00526A85"/>
    <w:rsid w:val="005270E0"/>
    <w:rsid w:val="00534B77"/>
    <w:rsid w:val="00553BD2"/>
    <w:rsid w:val="00580C3D"/>
    <w:rsid w:val="00590C8D"/>
    <w:rsid w:val="00594A56"/>
    <w:rsid w:val="005A01BB"/>
    <w:rsid w:val="005A46F6"/>
    <w:rsid w:val="005A5FD6"/>
    <w:rsid w:val="005D5BBC"/>
    <w:rsid w:val="005D7E20"/>
    <w:rsid w:val="006044BC"/>
    <w:rsid w:val="00607A5A"/>
    <w:rsid w:val="0061714C"/>
    <w:rsid w:val="00633D18"/>
    <w:rsid w:val="006400A9"/>
    <w:rsid w:val="00646411"/>
    <w:rsid w:val="0064742E"/>
    <w:rsid w:val="0064793D"/>
    <w:rsid w:val="006635B2"/>
    <w:rsid w:val="006720F9"/>
    <w:rsid w:val="006A1542"/>
    <w:rsid w:val="006B1B21"/>
    <w:rsid w:val="006C7CE6"/>
    <w:rsid w:val="006E0308"/>
    <w:rsid w:val="006E4227"/>
    <w:rsid w:val="006E43D1"/>
    <w:rsid w:val="00702237"/>
    <w:rsid w:val="00705E5B"/>
    <w:rsid w:val="007109E8"/>
    <w:rsid w:val="00734AEE"/>
    <w:rsid w:val="007513AE"/>
    <w:rsid w:val="007D0CE3"/>
    <w:rsid w:val="007D74B4"/>
    <w:rsid w:val="00801E7D"/>
    <w:rsid w:val="00834F05"/>
    <w:rsid w:val="00845FFC"/>
    <w:rsid w:val="008C4DB6"/>
    <w:rsid w:val="008F18EC"/>
    <w:rsid w:val="008F26E3"/>
    <w:rsid w:val="00907875"/>
    <w:rsid w:val="00933EFD"/>
    <w:rsid w:val="00953355"/>
    <w:rsid w:val="00980E07"/>
    <w:rsid w:val="009811A9"/>
    <w:rsid w:val="00985F7F"/>
    <w:rsid w:val="00994498"/>
    <w:rsid w:val="009A07AE"/>
    <w:rsid w:val="009A5469"/>
    <w:rsid w:val="009D3DBB"/>
    <w:rsid w:val="009E3F86"/>
    <w:rsid w:val="009E6757"/>
    <w:rsid w:val="009F2914"/>
    <w:rsid w:val="009F3E1C"/>
    <w:rsid w:val="00A115E9"/>
    <w:rsid w:val="00A20465"/>
    <w:rsid w:val="00A80F25"/>
    <w:rsid w:val="00AA5800"/>
    <w:rsid w:val="00AD0677"/>
    <w:rsid w:val="00AE0137"/>
    <w:rsid w:val="00AF2FA1"/>
    <w:rsid w:val="00B00E72"/>
    <w:rsid w:val="00B14BCC"/>
    <w:rsid w:val="00B37AF8"/>
    <w:rsid w:val="00B524C5"/>
    <w:rsid w:val="00B56481"/>
    <w:rsid w:val="00B6113B"/>
    <w:rsid w:val="00B81AA1"/>
    <w:rsid w:val="00B84FFE"/>
    <w:rsid w:val="00B85307"/>
    <w:rsid w:val="00BA1A27"/>
    <w:rsid w:val="00BA5468"/>
    <w:rsid w:val="00BD319F"/>
    <w:rsid w:val="00BD627E"/>
    <w:rsid w:val="00BE05D8"/>
    <w:rsid w:val="00BE7D84"/>
    <w:rsid w:val="00C32B51"/>
    <w:rsid w:val="00C62521"/>
    <w:rsid w:val="00C646E5"/>
    <w:rsid w:val="00C83163"/>
    <w:rsid w:val="00C877E8"/>
    <w:rsid w:val="00C93EEF"/>
    <w:rsid w:val="00CD408D"/>
    <w:rsid w:val="00CE2B5D"/>
    <w:rsid w:val="00D3559D"/>
    <w:rsid w:val="00D37CBE"/>
    <w:rsid w:val="00D469C5"/>
    <w:rsid w:val="00D556BC"/>
    <w:rsid w:val="00D60411"/>
    <w:rsid w:val="00D61E95"/>
    <w:rsid w:val="00D648FA"/>
    <w:rsid w:val="00DB1383"/>
    <w:rsid w:val="00DF75B4"/>
    <w:rsid w:val="00E232ED"/>
    <w:rsid w:val="00E37574"/>
    <w:rsid w:val="00E43F45"/>
    <w:rsid w:val="00E45391"/>
    <w:rsid w:val="00E6074F"/>
    <w:rsid w:val="00E6522E"/>
    <w:rsid w:val="00E72C29"/>
    <w:rsid w:val="00EA45DD"/>
    <w:rsid w:val="00EA6B2D"/>
    <w:rsid w:val="00EB6B1D"/>
    <w:rsid w:val="00EC1EAF"/>
    <w:rsid w:val="00EC3898"/>
    <w:rsid w:val="00ED6E26"/>
    <w:rsid w:val="00EF4AD2"/>
    <w:rsid w:val="00F04524"/>
    <w:rsid w:val="00F10EFE"/>
    <w:rsid w:val="00F13467"/>
    <w:rsid w:val="00F1409E"/>
    <w:rsid w:val="00F23CD7"/>
    <w:rsid w:val="00F32B44"/>
    <w:rsid w:val="00F34170"/>
    <w:rsid w:val="00F35F4C"/>
    <w:rsid w:val="00F45C16"/>
    <w:rsid w:val="00F4614F"/>
    <w:rsid w:val="00F51E64"/>
    <w:rsid w:val="00F724A1"/>
    <w:rsid w:val="00F75A81"/>
    <w:rsid w:val="00F920F8"/>
    <w:rsid w:val="00FA1FE9"/>
    <w:rsid w:val="00FA34DB"/>
    <w:rsid w:val="00FB597A"/>
    <w:rsid w:val="00FF61A0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1665B"/>
  <w15:docId w15:val="{BB799262-47D7-46A9-9A1E-E1DB3317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40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F1409E"/>
    <w:rPr>
      <w:color w:val="0000FF"/>
      <w:u w:val="single"/>
    </w:rPr>
  </w:style>
  <w:style w:type="character" w:customStyle="1" w:styleId="hyperlink1">
    <w:name w:val="hyperlink1"/>
    <w:basedOn w:val="DefaultParagraphFont"/>
    <w:rsid w:val="00F1409E"/>
  </w:style>
  <w:style w:type="character" w:styleId="Emphasis">
    <w:name w:val="Emphasis"/>
    <w:basedOn w:val="DefaultParagraphFont"/>
    <w:uiPriority w:val="20"/>
    <w:qFormat/>
    <w:rsid w:val="00F1409E"/>
    <w:rPr>
      <w:i/>
      <w:iCs/>
    </w:rPr>
  </w:style>
  <w:style w:type="character" w:customStyle="1" w:styleId="goohl0">
    <w:name w:val="goohl0"/>
    <w:basedOn w:val="DefaultParagraphFont"/>
    <w:rsid w:val="00F1409E"/>
  </w:style>
  <w:style w:type="character" w:customStyle="1" w:styleId="goohl1">
    <w:name w:val="goohl1"/>
    <w:basedOn w:val="DefaultParagraphFont"/>
    <w:rsid w:val="00F1409E"/>
  </w:style>
  <w:style w:type="character" w:customStyle="1" w:styleId="goohl2">
    <w:name w:val="goohl2"/>
    <w:basedOn w:val="DefaultParagraphFont"/>
    <w:rsid w:val="00F1409E"/>
  </w:style>
  <w:style w:type="character" w:customStyle="1" w:styleId="goohl3">
    <w:name w:val="goohl3"/>
    <w:basedOn w:val="DefaultParagraphFont"/>
    <w:rsid w:val="00F1409E"/>
  </w:style>
  <w:style w:type="character" w:customStyle="1" w:styleId="goohl4">
    <w:name w:val="goohl4"/>
    <w:basedOn w:val="DefaultParagraphFont"/>
    <w:rsid w:val="00F1409E"/>
  </w:style>
  <w:style w:type="character" w:styleId="CommentReference">
    <w:name w:val="annotation reference"/>
    <w:basedOn w:val="DefaultParagraphFont"/>
    <w:uiPriority w:val="99"/>
    <w:semiHidden/>
    <w:unhideWhenUsed/>
    <w:rsid w:val="0064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0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35C3A"/>
  </w:style>
  <w:style w:type="paragraph" w:customStyle="1" w:styleId="Default">
    <w:name w:val="Default"/>
    <w:rsid w:val="00135C3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0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iner">
    <w:name w:val="container"/>
    <w:basedOn w:val="DefaultParagraphFont"/>
    <w:rsid w:val="00F04524"/>
  </w:style>
  <w:style w:type="paragraph" w:styleId="Header">
    <w:name w:val="header"/>
    <w:basedOn w:val="Normal"/>
    <w:link w:val="HeaderChar"/>
    <w:unhideWhenUsed/>
    <w:rsid w:val="006C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C7CE6"/>
  </w:style>
  <w:style w:type="paragraph" w:styleId="Footer">
    <w:name w:val="footer"/>
    <w:basedOn w:val="Normal"/>
    <w:link w:val="FooterChar"/>
    <w:unhideWhenUsed/>
    <w:rsid w:val="006C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CE6"/>
  </w:style>
  <w:style w:type="character" w:customStyle="1" w:styleId="FooterChar1">
    <w:name w:val="Footer Char1"/>
    <w:rsid w:val="006C7CE6"/>
    <w:rPr>
      <w:rFonts w:eastAsia="MS Mincho"/>
      <w:lang w:val="en-US" w:eastAsia="en-US" w:bidi="ar-SA"/>
    </w:rPr>
  </w:style>
  <w:style w:type="character" w:styleId="PageNumber">
    <w:name w:val="page number"/>
    <w:basedOn w:val="DefaultParagraphFont"/>
    <w:rsid w:val="006C7CE6"/>
  </w:style>
  <w:style w:type="character" w:customStyle="1" w:styleId="cit-vol">
    <w:name w:val="cit-vol"/>
    <w:rsid w:val="00E232ED"/>
  </w:style>
  <w:style w:type="character" w:customStyle="1" w:styleId="cit-sep">
    <w:name w:val="cit-sep"/>
    <w:rsid w:val="00E232ED"/>
  </w:style>
  <w:style w:type="character" w:customStyle="1" w:styleId="cit-issue">
    <w:name w:val="cit-issue"/>
    <w:rsid w:val="00E232ED"/>
  </w:style>
  <w:style w:type="character" w:customStyle="1" w:styleId="cit-first-page">
    <w:name w:val="cit-first-page"/>
    <w:rsid w:val="00E232ED"/>
  </w:style>
  <w:style w:type="character" w:customStyle="1" w:styleId="cit-last-page">
    <w:name w:val="cit-last-page"/>
    <w:rsid w:val="00E232ED"/>
  </w:style>
  <w:style w:type="character" w:customStyle="1" w:styleId="cit-first-element">
    <w:name w:val="cit-first-element"/>
    <w:rsid w:val="00E232ED"/>
  </w:style>
  <w:style w:type="paragraph" w:customStyle="1" w:styleId="References">
    <w:name w:val="References"/>
    <w:basedOn w:val="Default"/>
    <w:next w:val="Default"/>
    <w:uiPriority w:val="99"/>
    <w:rsid w:val="00B81AA1"/>
    <w:rPr>
      <w:rFonts w:ascii="KCMKDM+TimesNewRoman" w:eastAsiaTheme="minorEastAsia" w:hAnsi="KCMKDM+TimesNewRoman" w:cstheme="minorBidi"/>
      <w:color w:val="auto"/>
      <w:lang w:eastAsia="en-US"/>
    </w:rPr>
  </w:style>
  <w:style w:type="paragraph" w:customStyle="1" w:styleId="xmsonormal">
    <w:name w:val="x_msonormal"/>
    <w:basedOn w:val="Normal"/>
    <w:rsid w:val="002D273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ody">
    <w:name w:val="Body"/>
    <w:rsid w:val="00801E7D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F134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6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ordvec.colorado.edu/papers/Foltz_2013.pdf" TargetMode="External"/><Relationship Id="rId18" Type="http://schemas.openxmlformats.org/officeDocument/2006/relationships/hyperlink" Target="https://doi.org/10.22099/tesl.2025.50852.3313" TargetMode="External"/><Relationship Id="rId26" Type="http://schemas.openxmlformats.org/officeDocument/2006/relationships/hyperlink" Target="http://www.k-a-t.com/papers/essayscoring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7717/peerj-cs.2634" TargetMode="External"/><Relationship Id="rId34" Type="http://schemas.openxmlformats.org/officeDocument/2006/relationships/hyperlink" Target="https://doi.org/10.48550/arXiv.2401.03401" TargetMode="External"/><Relationship Id="rId7" Type="http://schemas.openxmlformats.org/officeDocument/2006/relationships/hyperlink" Target="https://doi.org/10.1016/j.eswa.2023.121755" TargetMode="External"/><Relationship Id="rId12" Type="http://schemas.openxmlformats.org/officeDocument/2006/relationships/hyperlink" Target="https://www.learntechlib.org/p/6607/" TargetMode="External"/><Relationship Id="rId17" Type="http://schemas.openxmlformats.org/officeDocument/2006/relationships/hyperlink" Target="https://doi.org/10.1080/14703297.2025.2469089" TargetMode="External"/><Relationship Id="rId25" Type="http://schemas.openxmlformats.org/officeDocument/2006/relationships/hyperlink" Target="https://doi.org/10.1109/TLT.2024.3396873" TargetMode="External"/><Relationship Id="rId33" Type="http://schemas.openxmlformats.org/officeDocument/2006/relationships/hyperlink" Target="https://doi.org/10.1016/j.asw.2024.100815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i.org/10.1080/09588221.2020.1743323" TargetMode="External"/><Relationship Id="rId20" Type="http://schemas.openxmlformats.org/officeDocument/2006/relationships/hyperlink" Target="http://www.ets.org/Media/Research/pdf/RD_Connections2.pdf" TargetMode="External"/><Relationship Id="rId29" Type="http://schemas.openxmlformats.org/officeDocument/2006/relationships/hyperlink" Target="https://doi.org/10.1016/j.eswa.2025.12671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55/2023/4253331" TargetMode="External"/><Relationship Id="rId11" Type="http://schemas.openxmlformats.org/officeDocument/2006/relationships/hyperlink" Target="https://doi.org/10.3390/math12213416" TargetMode="External"/><Relationship Id="rId24" Type="http://schemas.openxmlformats.org/officeDocument/2006/relationships/hyperlink" Target="https://doi.org/10.59588/2961-3094.1035" TargetMode="External"/><Relationship Id="rId32" Type="http://schemas.openxmlformats.org/officeDocument/2006/relationships/hyperlink" Target="http://gse.uci.edu/person/warschauer_m/docs/AWE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escholarship.bc.edu/jtla/vol8/6/" TargetMode="External"/><Relationship Id="rId23" Type="http://schemas.openxmlformats.org/officeDocument/2006/relationships/hyperlink" Target="http://www.ets.org/Media/Research/pdf/RR-00-10.pdf" TargetMode="External"/><Relationship Id="rId28" Type="http://schemas.openxmlformats.org/officeDocument/2006/relationships/hyperlink" Target="https://doi.org/10.21449/ijate.1517994" TargetMode="External"/><Relationship Id="rId36" Type="http://schemas.openxmlformats.org/officeDocument/2006/relationships/hyperlink" Target="https://doi.org/10.1016/j.eswa.2024.125924" TargetMode="External"/><Relationship Id="rId10" Type="http://schemas.openxmlformats.org/officeDocument/2006/relationships/hyperlink" Target="http://www.journalofwritingassessment.org/article.php?article=74" TargetMode="External"/><Relationship Id="rId19" Type="http://schemas.openxmlformats.org/officeDocument/2006/relationships/hyperlink" Target="https://doi.org/10.1016/j.rmal.2023.100050" TargetMode="External"/><Relationship Id="rId31" Type="http://schemas.openxmlformats.org/officeDocument/2006/relationships/hyperlink" Target="http://gse.uci.edu/person/warschauer_m/docs/awe-pedagogie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77/0265532214565386" TargetMode="External"/><Relationship Id="rId14" Type="http://schemas.openxmlformats.org/officeDocument/2006/relationships/hyperlink" Target="https://doi.org/10.48550/arXiv.2407.11212" TargetMode="External"/><Relationship Id="rId22" Type="http://schemas.openxmlformats.org/officeDocument/2006/relationships/hyperlink" Target="https://doi.org/10.1016/j.caeai.2024.100234" TargetMode="External"/><Relationship Id="rId27" Type="http://schemas.openxmlformats.org/officeDocument/2006/relationships/hyperlink" Target="https://doi.org/10.3758/s13428-024-02485-2" TargetMode="External"/><Relationship Id="rId30" Type="http://schemas.openxmlformats.org/officeDocument/2006/relationships/hyperlink" Target="http://gse.uci.edu/person/warschauer_m/docs/feedback.pdf" TargetMode="External"/><Relationship Id="rId35" Type="http://schemas.openxmlformats.org/officeDocument/2006/relationships/hyperlink" Target="https://doi.org/10.1016/j.rmal.2024.100133" TargetMode="External"/><Relationship Id="rId8" Type="http://schemas.openxmlformats.org/officeDocument/2006/relationships/hyperlink" Target="https://doi.org/10.1145/3702639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5776</Words>
  <Characters>32927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27</cp:revision>
  <dcterms:created xsi:type="dcterms:W3CDTF">2025-04-17T19:36:00Z</dcterms:created>
  <dcterms:modified xsi:type="dcterms:W3CDTF">2025-04-17T20:27:00Z</dcterms:modified>
</cp:coreProperties>
</file>